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26E7" w14:textId="791F349A" w:rsidR="001672B2" w:rsidRPr="001E1127" w:rsidRDefault="00895EB1" w:rsidP="00BE47F6">
      <w:pPr>
        <w:ind w:firstLine="567"/>
        <w:jc w:val="center"/>
        <w:rPr>
          <w:rFonts w:ascii="Arial" w:hAnsi="Arial" w:cs="Arial"/>
          <w:b/>
          <w:i/>
          <w:iCs/>
          <w:color w:val="70AD47" w:themeColor="accent6"/>
          <w:sz w:val="22"/>
          <w:szCs w:val="22"/>
        </w:rPr>
      </w:pPr>
      <w:r>
        <w:rPr>
          <w:rFonts w:ascii="Arial" w:hAnsi="Arial" w:cs="Arial"/>
          <w:b/>
          <w:sz w:val="22"/>
          <w:szCs w:val="22"/>
        </w:rPr>
        <w:t xml:space="preserve"> </w:t>
      </w:r>
      <w:r w:rsidR="00D94183">
        <w:rPr>
          <w:rFonts w:ascii="Arial" w:hAnsi="Arial" w:cs="Arial"/>
          <w:b/>
          <w:sz w:val="22"/>
          <w:szCs w:val="22"/>
        </w:rPr>
        <w:t>REKREACINIO</w:t>
      </w:r>
      <w:r w:rsidR="004A2D22">
        <w:rPr>
          <w:rFonts w:ascii="Arial" w:hAnsi="Arial" w:cs="Arial"/>
          <w:b/>
          <w:sz w:val="22"/>
          <w:szCs w:val="22"/>
        </w:rPr>
        <w:t xml:space="preserve"> </w:t>
      </w:r>
      <w:r w:rsidR="004D46CE" w:rsidRPr="004D46CE">
        <w:rPr>
          <w:rFonts w:ascii="Arial" w:hAnsi="Arial" w:cs="Arial"/>
          <w:b/>
          <w:sz w:val="22"/>
          <w:szCs w:val="22"/>
        </w:rPr>
        <w:t>PASTATO REMONTO DARBŲ</w:t>
      </w:r>
      <w:r w:rsidR="004D46CE" w:rsidRPr="001E1127">
        <w:rPr>
          <w:rFonts w:ascii="Arial" w:hAnsi="Arial" w:cs="Arial"/>
          <w:b/>
          <w:color w:val="auto"/>
          <w:sz w:val="22"/>
          <w:szCs w:val="22"/>
        </w:rPr>
        <w:t xml:space="preserve"> </w:t>
      </w:r>
      <w:r w:rsidR="001672B2" w:rsidRPr="001E1127">
        <w:rPr>
          <w:rFonts w:ascii="Arial" w:hAnsi="Arial" w:cs="Arial"/>
          <w:b/>
          <w:color w:val="auto"/>
          <w:sz w:val="22"/>
          <w:szCs w:val="22"/>
        </w:rPr>
        <w:t xml:space="preserve">PIRKIMO TECHNINĖ SPECIFIKACIJA </w:t>
      </w:r>
    </w:p>
    <w:p w14:paraId="1DE5F4F0" w14:textId="3F16073F" w:rsidR="001672B2" w:rsidRPr="001E1127" w:rsidRDefault="00F72536" w:rsidP="00BE47F6">
      <w:pPr>
        <w:ind w:firstLine="567"/>
        <w:jc w:val="center"/>
        <w:rPr>
          <w:rFonts w:ascii="Arial" w:hAnsi="Arial" w:cs="Arial"/>
          <w:b/>
          <w:color w:val="auto"/>
          <w:sz w:val="22"/>
          <w:szCs w:val="22"/>
        </w:rPr>
      </w:pPr>
      <w:r>
        <w:rPr>
          <w:rFonts w:ascii="Arial" w:hAnsi="Arial" w:cs="Arial"/>
          <w:b/>
          <w:color w:val="auto"/>
          <w:sz w:val="22"/>
          <w:szCs w:val="22"/>
        </w:rPr>
        <w:t>Investicinis kodas 25-</w:t>
      </w:r>
      <w:r w:rsidR="00D94183">
        <w:rPr>
          <w:rFonts w:ascii="Arial" w:hAnsi="Arial" w:cs="Arial"/>
          <w:b/>
          <w:color w:val="auto"/>
          <w:sz w:val="22"/>
          <w:szCs w:val="22"/>
        </w:rPr>
        <w:t>040</w:t>
      </w:r>
    </w:p>
    <w:p w14:paraId="00469387" w14:textId="77777777" w:rsidR="00946C6A" w:rsidRPr="001E1127" w:rsidRDefault="00946C6A" w:rsidP="00BE47F6">
      <w:pPr>
        <w:pStyle w:val="Heading40"/>
        <w:keepNext/>
        <w:keepLines/>
        <w:shd w:val="clear" w:color="auto" w:fill="auto"/>
        <w:spacing w:before="0" w:after="0" w:line="240" w:lineRule="auto"/>
        <w:ind w:right="55" w:firstLine="567"/>
        <w:jc w:val="left"/>
        <w:rPr>
          <w:rFonts w:ascii="Arial" w:hAnsi="Arial" w:cs="Arial"/>
          <w:sz w:val="22"/>
          <w:szCs w:val="22"/>
        </w:rPr>
      </w:pPr>
    </w:p>
    <w:p w14:paraId="69C3DA52" w14:textId="77777777" w:rsidR="001672B2" w:rsidRPr="001E1127"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1E1127">
        <w:rPr>
          <w:rFonts w:ascii="Arial" w:hAnsi="Arial" w:cs="Arial"/>
          <w:b/>
          <w:sz w:val="22"/>
          <w:szCs w:val="22"/>
        </w:rPr>
        <w:t>1. PIRKIMO OBJEKTAS</w:t>
      </w:r>
    </w:p>
    <w:p w14:paraId="37DEF81D" w14:textId="27967F39" w:rsidR="00E44256" w:rsidRDefault="00CC0051" w:rsidP="007521EB">
      <w:pPr>
        <w:pStyle w:val="Bodytext20"/>
        <w:tabs>
          <w:tab w:val="left" w:pos="0"/>
        </w:tabs>
        <w:ind w:right="55"/>
        <w:jc w:val="both"/>
        <w:rPr>
          <w:rFonts w:ascii="Arial" w:hAnsi="Arial" w:cs="Arial"/>
          <w:i w:val="0"/>
          <w:iCs w:val="0"/>
          <w:sz w:val="22"/>
          <w:szCs w:val="22"/>
        </w:rPr>
      </w:pPr>
      <w:r>
        <w:rPr>
          <w:rFonts w:ascii="Arial" w:hAnsi="Arial" w:cs="Arial"/>
          <w:i w:val="0"/>
          <w:iCs w:val="0"/>
          <w:sz w:val="22"/>
          <w:szCs w:val="22"/>
        </w:rPr>
        <w:t xml:space="preserve">       </w:t>
      </w:r>
      <w:r w:rsidR="00434CFD" w:rsidRPr="001E1127">
        <w:rPr>
          <w:rFonts w:ascii="Arial" w:hAnsi="Arial" w:cs="Arial"/>
          <w:i w:val="0"/>
          <w:iCs w:val="0"/>
          <w:sz w:val="22"/>
          <w:szCs w:val="22"/>
        </w:rPr>
        <w:t>1.1.</w:t>
      </w:r>
      <w:r w:rsidR="00E44256">
        <w:rPr>
          <w:rFonts w:ascii="Arial" w:hAnsi="Arial" w:cs="Arial"/>
          <w:i w:val="0"/>
          <w:iCs w:val="0"/>
          <w:sz w:val="22"/>
          <w:szCs w:val="22"/>
        </w:rPr>
        <w:t xml:space="preserve"> </w:t>
      </w:r>
      <w:r w:rsidR="007521EB" w:rsidRPr="007521EB">
        <w:rPr>
          <w:rFonts w:ascii="Arial" w:hAnsi="Arial" w:cs="Arial"/>
          <w:i w:val="0"/>
          <w:iCs w:val="0"/>
          <w:sz w:val="22"/>
          <w:szCs w:val="22"/>
        </w:rPr>
        <w:t>Viešojo poilsio paskirties, viešosios rekreacijos pastatų</w:t>
      </w:r>
      <w:r w:rsidR="007521EB">
        <w:rPr>
          <w:rFonts w:ascii="Arial" w:hAnsi="Arial" w:cs="Arial"/>
          <w:i w:val="0"/>
          <w:iCs w:val="0"/>
          <w:sz w:val="22"/>
          <w:szCs w:val="22"/>
        </w:rPr>
        <w:t xml:space="preserve"> </w:t>
      </w:r>
      <w:r w:rsidR="007521EB" w:rsidRPr="007521EB">
        <w:rPr>
          <w:rFonts w:ascii="Arial" w:hAnsi="Arial" w:cs="Arial"/>
          <w:i w:val="0"/>
          <w:iCs w:val="0"/>
          <w:sz w:val="22"/>
          <w:szCs w:val="22"/>
        </w:rPr>
        <w:t xml:space="preserve">paskirties grupės </w:t>
      </w:r>
      <w:r w:rsidR="00DA15A8">
        <w:rPr>
          <w:rFonts w:ascii="Arial" w:hAnsi="Arial" w:cs="Arial"/>
          <w:i w:val="0"/>
          <w:iCs w:val="0"/>
          <w:sz w:val="22"/>
          <w:szCs w:val="22"/>
        </w:rPr>
        <w:t xml:space="preserve">rekreacinio </w:t>
      </w:r>
      <w:r w:rsidR="007521EB" w:rsidRPr="007521EB">
        <w:rPr>
          <w:rFonts w:ascii="Arial" w:hAnsi="Arial" w:cs="Arial"/>
          <w:i w:val="0"/>
          <w:iCs w:val="0"/>
          <w:sz w:val="22"/>
          <w:szCs w:val="22"/>
        </w:rPr>
        <w:t>pastato (</w:t>
      </w:r>
      <w:proofErr w:type="spellStart"/>
      <w:r w:rsidR="007521EB" w:rsidRPr="007521EB">
        <w:rPr>
          <w:rFonts w:ascii="Arial" w:hAnsi="Arial" w:cs="Arial"/>
          <w:i w:val="0"/>
          <w:iCs w:val="0"/>
          <w:sz w:val="22"/>
          <w:szCs w:val="22"/>
        </w:rPr>
        <w:t>unik</w:t>
      </w:r>
      <w:proofErr w:type="spellEnd"/>
      <w:r w:rsidR="007521EB" w:rsidRPr="007521EB">
        <w:rPr>
          <w:rFonts w:ascii="Arial" w:hAnsi="Arial" w:cs="Arial"/>
          <w:i w:val="0"/>
          <w:iCs w:val="0"/>
          <w:sz w:val="22"/>
          <w:szCs w:val="22"/>
        </w:rPr>
        <w:t xml:space="preserve">. </w:t>
      </w:r>
      <w:proofErr w:type="spellStart"/>
      <w:r w:rsidR="007521EB" w:rsidRPr="007521EB">
        <w:rPr>
          <w:rFonts w:ascii="Arial" w:hAnsi="Arial" w:cs="Arial"/>
          <w:i w:val="0"/>
          <w:iCs w:val="0"/>
          <w:sz w:val="22"/>
          <w:szCs w:val="22"/>
        </w:rPr>
        <w:t>nr.</w:t>
      </w:r>
      <w:proofErr w:type="spellEnd"/>
      <w:r w:rsidR="007521EB" w:rsidRPr="007521EB">
        <w:rPr>
          <w:rFonts w:ascii="Arial" w:hAnsi="Arial" w:cs="Arial"/>
          <w:i w:val="0"/>
          <w:iCs w:val="0"/>
          <w:sz w:val="22"/>
          <w:szCs w:val="22"/>
        </w:rPr>
        <w:t xml:space="preserve"> 7795-9009-5013), Tauragės r.</w:t>
      </w:r>
      <w:r w:rsidR="007521EB">
        <w:rPr>
          <w:rFonts w:ascii="Arial" w:hAnsi="Arial" w:cs="Arial"/>
          <w:i w:val="0"/>
          <w:iCs w:val="0"/>
          <w:sz w:val="22"/>
          <w:szCs w:val="22"/>
        </w:rPr>
        <w:t xml:space="preserve"> </w:t>
      </w:r>
      <w:r w:rsidR="007521EB" w:rsidRPr="007521EB">
        <w:rPr>
          <w:rFonts w:ascii="Arial" w:hAnsi="Arial" w:cs="Arial"/>
          <w:i w:val="0"/>
          <w:iCs w:val="0"/>
          <w:sz w:val="22"/>
          <w:szCs w:val="22"/>
        </w:rPr>
        <w:t xml:space="preserve">sav., Mažonų sen., </w:t>
      </w:r>
      <w:proofErr w:type="spellStart"/>
      <w:r w:rsidR="007521EB" w:rsidRPr="007521EB">
        <w:rPr>
          <w:rFonts w:ascii="Arial" w:hAnsi="Arial" w:cs="Arial"/>
          <w:i w:val="0"/>
          <w:iCs w:val="0"/>
          <w:sz w:val="22"/>
          <w:szCs w:val="22"/>
        </w:rPr>
        <w:t>Alijošiškių</w:t>
      </w:r>
      <w:proofErr w:type="spellEnd"/>
      <w:r w:rsidR="007521EB" w:rsidRPr="007521EB">
        <w:rPr>
          <w:rFonts w:ascii="Arial" w:hAnsi="Arial" w:cs="Arial"/>
          <w:i w:val="0"/>
          <w:iCs w:val="0"/>
          <w:sz w:val="22"/>
          <w:szCs w:val="22"/>
        </w:rPr>
        <w:t xml:space="preserve"> k., Liepų g. 5, kapitalinio remonto darbai</w:t>
      </w:r>
      <w:r w:rsidR="00B17A47">
        <w:rPr>
          <w:rFonts w:ascii="Arial" w:hAnsi="Arial" w:cs="Arial"/>
          <w:i w:val="0"/>
          <w:iCs w:val="0"/>
          <w:sz w:val="22"/>
          <w:szCs w:val="22"/>
        </w:rPr>
        <w:t>.</w:t>
      </w:r>
    </w:p>
    <w:p w14:paraId="7FE8A85C" w14:textId="2EB4B229" w:rsidR="00946C6A" w:rsidRPr="001E1127" w:rsidRDefault="00434CFD" w:rsidP="009C553C">
      <w:pPr>
        <w:pStyle w:val="Sraopastraipa"/>
        <w:tabs>
          <w:tab w:val="left" w:pos="567"/>
        </w:tabs>
        <w:ind w:left="0"/>
        <w:jc w:val="both"/>
        <w:rPr>
          <w:rFonts w:ascii="Arial" w:hAnsi="Arial" w:cs="Arial"/>
          <w:color w:val="auto"/>
          <w:sz w:val="22"/>
          <w:szCs w:val="22"/>
          <w:lang w:eastAsia="ja-JP"/>
        </w:rPr>
      </w:pPr>
      <w:r w:rsidRPr="001E1127">
        <w:rPr>
          <w:rFonts w:ascii="Arial" w:hAnsi="Arial" w:cs="Arial"/>
          <w:color w:val="auto"/>
          <w:sz w:val="22"/>
          <w:szCs w:val="22"/>
        </w:rPr>
        <w:t xml:space="preserve">1.2. </w:t>
      </w:r>
      <w:r w:rsidR="00946C6A" w:rsidRPr="001E1127">
        <w:rPr>
          <w:rFonts w:ascii="Arial" w:hAnsi="Arial" w:cs="Arial"/>
          <w:color w:val="auto"/>
          <w:sz w:val="22"/>
          <w:szCs w:val="22"/>
        </w:rPr>
        <w:t xml:space="preserve">Pirkimo objektas </w:t>
      </w:r>
      <w:r w:rsidR="00E44256">
        <w:rPr>
          <w:rFonts w:ascii="Arial" w:hAnsi="Arial" w:cs="Arial"/>
          <w:color w:val="auto"/>
          <w:sz w:val="22"/>
          <w:szCs w:val="22"/>
        </w:rPr>
        <w:t>ne</w:t>
      </w:r>
      <w:r w:rsidR="00946C6A" w:rsidRPr="001E1127">
        <w:rPr>
          <w:rFonts w:ascii="Arial" w:hAnsi="Arial" w:cs="Arial"/>
          <w:color w:val="auto"/>
          <w:sz w:val="22"/>
          <w:szCs w:val="22"/>
        </w:rPr>
        <w:t xml:space="preserve">skaidomas į </w:t>
      </w:r>
      <w:r w:rsidR="00946C6A" w:rsidRPr="001E1127">
        <w:rPr>
          <w:rFonts w:ascii="Arial" w:hAnsi="Arial" w:cs="Arial"/>
          <w:i/>
          <w:color w:val="FF0000"/>
          <w:sz w:val="22"/>
          <w:szCs w:val="22"/>
        </w:rPr>
        <w:t xml:space="preserve"> </w:t>
      </w:r>
      <w:r w:rsidR="00946C6A" w:rsidRPr="001E1127">
        <w:rPr>
          <w:rFonts w:ascii="Arial" w:hAnsi="Arial" w:cs="Arial"/>
          <w:color w:val="auto"/>
          <w:sz w:val="22"/>
          <w:szCs w:val="22"/>
        </w:rPr>
        <w:t>dalis</w:t>
      </w:r>
      <w:r w:rsidR="00F72536">
        <w:rPr>
          <w:rFonts w:ascii="Arial" w:hAnsi="Arial" w:cs="Arial"/>
          <w:color w:val="auto"/>
          <w:sz w:val="22"/>
          <w:szCs w:val="22"/>
        </w:rPr>
        <w:t>.</w:t>
      </w:r>
    </w:p>
    <w:p w14:paraId="30780FC8" w14:textId="097D6D40" w:rsidR="00946C6A" w:rsidRPr="001E1127" w:rsidRDefault="00434CFD" w:rsidP="009C553C">
      <w:pPr>
        <w:pStyle w:val="Antrat2"/>
        <w:spacing w:before="0" w:after="0"/>
        <w:jc w:val="both"/>
        <w:rPr>
          <w:rFonts w:ascii="Arial" w:eastAsiaTheme="minorHAnsi" w:hAnsi="Arial" w:cs="Arial"/>
          <w:b w:val="0"/>
          <w:bCs w:val="0"/>
          <w:color w:val="auto"/>
          <w:sz w:val="22"/>
          <w:szCs w:val="22"/>
          <w:lang w:val="lt-LT"/>
        </w:rPr>
      </w:pPr>
      <w:r w:rsidRPr="001E1127">
        <w:rPr>
          <w:rFonts w:ascii="Arial" w:eastAsiaTheme="minorHAnsi" w:hAnsi="Arial" w:cs="Arial"/>
          <w:b w:val="0"/>
          <w:bCs w:val="0"/>
          <w:color w:val="auto"/>
          <w:sz w:val="22"/>
          <w:szCs w:val="22"/>
          <w:lang w:val="lt-LT"/>
        </w:rPr>
        <w:t>1.3.</w:t>
      </w:r>
      <w:r w:rsidRPr="001E1127">
        <w:rPr>
          <w:rFonts w:ascii="Arial" w:eastAsiaTheme="minorHAnsi" w:hAnsi="Arial" w:cs="Arial"/>
          <w:color w:val="auto"/>
          <w:sz w:val="22"/>
          <w:szCs w:val="22"/>
          <w:lang w:val="lt-LT"/>
        </w:rPr>
        <w:t xml:space="preserve"> </w:t>
      </w:r>
      <w:r w:rsidR="00946C6A" w:rsidRPr="001E1127">
        <w:rPr>
          <w:rFonts w:ascii="Arial" w:eastAsiaTheme="minorHAnsi" w:hAnsi="Arial" w:cs="Arial"/>
          <w:b w:val="0"/>
          <w:bCs w:val="0"/>
          <w:color w:val="auto"/>
          <w:sz w:val="22"/>
          <w:szCs w:val="22"/>
          <w:lang w:val="lt-LT"/>
        </w:rPr>
        <w:t>Pirkimo objekto apimtys</w:t>
      </w:r>
      <w:r w:rsidRPr="001E1127">
        <w:rPr>
          <w:rFonts w:ascii="Arial" w:eastAsiaTheme="minorHAnsi" w:hAnsi="Arial" w:cs="Arial"/>
          <w:b w:val="0"/>
          <w:bCs w:val="0"/>
          <w:color w:val="auto"/>
          <w:sz w:val="22"/>
          <w:szCs w:val="22"/>
          <w:lang w:val="lt-LT"/>
        </w:rPr>
        <w:t xml:space="preserve">. </w:t>
      </w:r>
      <w:r w:rsidR="00946C6A" w:rsidRPr="001E1127">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r w:rsidR="00ED083B">
        <w:rPr>
          <w:rFonts w:ascii="Arial" w:hAnsi="Arial" w:cs="Arial"/>
          <w:b w:val="0"/>
          <w:bCs w:val="0"/>
          <w:color w:val="auto"/>
          <w:sz w:val="22"/>
          <w:szCs w:val="22"/>
          <w:lang w:val="lt-LT"/>
        </w:rPr>
        <w:t xml:space="preserve"> yra nurodyt</w:t>
      </w:r>
      <w:r w:rsidR="00BC292F">
        <w:rPr>
          <w:rFonts w:ascii="Arial" w:hAnsi="Arial" w:cs="Arial"/>
          <w:b w:val="0"/>
          <w:bCs w:val="0"/>
          <w:color w:val="auto"/>
          <w:sz w:val="22"/>
          <w:szCs w:val="22"/>
          <w:lang w:val="lt-LT"/>
        </w:rPr>
        <w:t>a</w:t>
      </w:r>
      <w:r w:rsidR="00C41E0C">
        <w:rPr>
          <w:rFonts w:ascii="Arial" w:hAnsi="Arial" w:cs="Arial"/>
          <w:b w:val="0"/>
          <w:bCs w:val="0"/>
          <w:color w:val="auto"/>
          <w:sz w:val="22"/>
          <w:szCs w:val="22"/>
          <w:lang w:val="lt-LT"/>
        </w:rPr>
        <w:t xml:space="preserve"> priede</w:t>
      </w:r>
      <w:r w:rsidR="00ED083B">
        <w:rPr>
          <w:rFonts w:ascii="Arial" w:hAnsi="Arial" w:cs="Arial"/>
          <w:b w:val="0"/>
          <w:bCs w:val="0"/>
          <w:color w:val="auto"/>
          <w:sz w:val="22"/>
          <w:szCs w:val="22"/>
          <w:lang w:val="lt-LT"/>
        </w:rPr>
        <w:t xml:space="preserve"> </w:t>
      </w:r>
      <w:r w:rsidR="00C41E0C">
        <w:rPr>
          <w:rFonts w:ascii="Arial" w:hAnsi="Arial" w:cs="Arial"/>
          <w:b w:val="0"/>
          <w:bCs w:val="0"/>
          <w:color w:val="auto"/>
          <w:sz w:val="22"/>
          <w:szCs w:val="22"/>
          <w:lang w:val="lt-LT"/>
        </w:rPr>
        <w:t>„</w:t>
      </w:r>
      <w:r w:rsidR="005D1B00" w:rsidRPr="005D1B00">
        <w:rPr>
          <w:rFonts w:ascii="Arial" w:hAnsi="Arial" w:cs="Arial"/>
          <w:b w:val="0"/>
          <w:bCs w:val="0"/>
          <w:color w:val="auto"/>
          <w:sz w:val="22"/>
          <w:szCs w:val="22"/>
          <w:lang w:val="lt-LT"/>
        </w:rPr>
        <w:t>TS_Priedas_Nr1_KAPITALINIO REMONTO APRAŠAS</w:t>
      </w:r>
      <w:r w:rsidR="00C41E0C">
        <w:rPr>
          <w:rFonts w:ascii="Arial" w:hAnsi="Arial" w:cs="Arial"/>
          <w:b w:val="0"/>
          <w:bCs w:val="0"/>
          <w:color w:val="auto"/>
          <w:sz w:val="22"/>
          <w:szCs w:val="22"/>
          <w:lang w:val="lt-LT"/>
        </w:rPr>
        <w:t>“</w:t>
      </w:r>
    </w:p>
    <w:p w14:paraId="4B6403E9" w14:textId="77777777" w:rsidR="00AA398E" w:rsidRPr="001E1127" w:rsidRDefault="00AA398E" w:rsidP="00BE47F6">
      <w:pPr>
        <w:pStyle w:val="Bodytext20"/>
        <w:shd w:val="clear" w:color="auto" w:fill="auto"/>
        <w:tabs>
          <w:tab w:val="left" w:pos="0"/>
        </w:tabs>
        <w:spacing w:line="240" w:lineRule="auto"/>
        <w:ind w:right="55" w:firstLine="0"/>
        <w:jc w:val="both"/>
        <w:rPr>
          <w:rFonts w:ascii="Arial" w:hAnsi="Arial" w:cs="Arial"/>
          <w:sz w:val="22"/>
          <w:szCs w:val="22"/>
        </w:rPr>
      </w:pPr>
    </w:p>
    <w:p w14:paraId="5D7A9D08" w14:textId="77777777" w:rsidR="001672B2" w:rsidRPr="001E1127"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1E1127">
        <w:rPr>
          <w:rStyle w:val="Bodytext2NotItalic2"/>
          <w:rFonts w:ascii="Arial" w:hAnsi="Arial" w:cs="Arial"/>
          <w:b/>
          <w:iCs/>
          <w:sz w:val="22"/>
          <w:szCs w:val="22"/>
        </w:rPr>
        <w:t>2. PIRKIMO OBJEKTO PRITAIKYMO SRITIS</w:t>
      </w:r>
      <w:r w:rsidRPr="001E1127">
        <w:rPr>
          <w:rStyle w:val="Bodytext2NotItalic2"/>
          <w:rFonts w:ascii="Arial" w:hAnsi="Arial" w:cs="Arial"/>
          <w:b/>
          <w:i/>
          <w:iCs/>
          <w:sz w:val="22"/>
          <w:szCs w:val="22"/>
        </w:rPr>
        <w:t xml:space="preserve"> </w:t>
      </w:r>
    </w:p>
    <w:p w14:paraId="7F41A0CD" w14:textId="5833C707" w:rsidR="007820A6"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1E1127">
        <w:rPr>
          <w:rFonts w:ascii="Arial" w:hAnsi="Arial" w:cs="Arial"/>
          <w:i w:val="0"/>
          <w:iCs w:val="0"/>
          <w:sz w:val="22"/>
          <w:szCs w:val="22"/>
        </w:rPr>
        <w:t>2.1.</w:t>
      </w:r>
      <w:r w:rsidR="007820A6">
        <w:rPr>
          <w:rFonts w:ascii="Arial" w:hAnsi="Arial" w:cs="Arial"/>
          <w:i w:val="0"/>
          <w:iCs w:val="0"/>
          <w:sz w:val="22"/>
          <w:szCs w:val="22"/>
        </w:rPr>
        <w:t xml:space="preserve"> Statybos darbai</w:t>
      </w:r>
      <w:r w:rsidR="002E751E">
        <w:rPr>
          <w:rFonts w:ascii="Arial" w:hAnsi="Arial" w:cs="Arial"/>
          <w:i w:val="0"/>
          <w:iCs w:val="0"/>
          <w:sz w:val="22"/>
          <w:szCs w:val="22"/>
        </w:rPr>
        <w:t>.</w:t>
      </w:r>
    </w:p>
    <w:p w14:paraId="17FCDB3A" w14:textId="13730F76" w:rsidR="001672B2" w:rsidRDefault="00434CFD" w:rsidP="00C609A5">
      <w:pPr>
        <w:pStyle w:val="Antrat2"/>
        <w:spacing w:before="0" w:after="0"/>
        <w:jc w:val="both"/>
        <w:rPr>
          <w:rFonts w:ascii="Arial" w:eastAsiaTheme="minorHAnsi" w:hAnsi="Arial" w:cs="Arial"/>
          <w:b w:val="0"/>
          <w:bCs w:val="0"/>
          <w:color w:val="auto"/>
          <w:sz w:val="22"/>
          <w:szCs w:val="22"/>
          <w:lang w:val="lt-LT"/>
        </w:rPr>
      </w:pPr>
      <w:r w:rsidRPr="001E1127">
        <w:rPr>
          <w:rFonts w:ascii="Arial" w:eastAsiaTheme="minorHAnsi" w:hAnsi="Arial" w:cs="Arial"/>
          <w:b w:val="0"/>
          <w:bCs w:val="0"/>
          <w:color w:val="auto"/>
          <w:sz w:val="22"/>
          <w:szCs w:val="22"/>
          <w:lang w:val="lt-LT"/>
        </w:rPr>
        <w:t xml:space="preserve">2.2. </w:t>
      </w:r>
      <w:r w:rsidR="00946C6A" w:rsidRPr="001E1127">
        <w:rPr>
          <w:rFonts w:ascii="Arial" w:eastAsiaTheme="minorHAnsi" w:hAnsi="Arial" w:cs="Arial"/>
          <w:b w:val="0"/>
          <w:bCs w:val="0"/>
          <w:color w:val="auto"/>
          <w:sz w:val="22"/>
          <w:szCs w:val="22"/>
          <w:lang w:val="lt-LT"/>
        </w:rPr>
        <w:t>Esama situacij</w:t>
      </w:r>
      <w:r w:rsidR="003837FB">
        <w:rPr>
          <w:rFonts w:ascii="Arial" w:eastAsiaTheme="minorHAnsi" w:hAnsi="Arial" w:cs="Arial"/>
          <w:b w:val="0"/>
          <w:bCs w:val="0"/>
          <w:color w:val="auto"/>
          <w:sz w:val="22"/>
          <w:szCs w:val="22"/>
          <w:lang w:val="lt-LT"/>
        </w:rPr>
        <w:t>a</w:t>
      </w:r>
      <w:r w:rsidR="00B85FD7">
        <w:rPr>
          <w:rFonts w:ascii="Arial" w:eastAsiaTheme="minorHAnsi" w:hAnsi="Arial" w:cs="Arial"/>
          <w:b w:val="0"/>
          <w:bCs w:val="0"/>
          <w:color w:val="auto"/>
          <w:sz w:val="22"/>
          <w:szCs w:val="22"/>
          <w:lang w:val="lt-LT"/>
        </w:rPr>
        <w:t xml:space="preserve"> </w:t>
      </w:r>
      <w:r w:rsidR="00FA632F" w:rsidRPr="009C553C">
        <w:rPr>
          <w:rFonts w:ascii="Arial" w:eastAsiaTheme="minorHAnsi" w:hAnsi="Arial" w:cs="Arial"/>
          <w:b w:val="0"/>
          <w:bCs w:val="0"/>
          <w:color w:val="auto"/>
          <w:sz w:val="22"/>
          <w:szCs w:val="22"/>
          <w:lang w:val="lt-LT"/>
        </w:rPr>
        <w:t xml:space="preserve"> </w:t>
      </w:r>
      <w:r w:rsidR="00C609A5" w:rsidRPr="00C609A5">
        <w:rPr>
          <w:rFonts w:ascii="Arial" w:eastAsiaTheme="minorHAnsi" w:hAnsi="Arial" w:cs="Arial"/>
          <w:b w:val="0"/>
          <w:bCs w:val="0"/>
          <w:color w:val="auto"/>
          <w:sz w:val="22"/>
          <w:szCs w:val="22"/>
          <w:lang w:val="lt-LT"/>
        </w:rPr>
        <w:t>yra nurodyta priede „TS_Priedas_Nr1_KAPITALINIO REMONTO APRAŠAS“</w:t>
      </w:r>
    </w:p>
    <w:p w14:paraId="6275077B" w14:textId="77777777" w:rsidR="003837FB" w:rsidRPr="003837FB" w:rsidRDefault="003837FB" w:rsidP="003837FB">
      <w:pPr>
        <w:rPr>
          <w:lang w:eastAsia="ja-JP"/>
        </w:rPr>
      </w:pPr>
    </w:p>
    <w:p w14:paraId="07F56026" w14:textId="5C7D9BAB" w:rsidR="0058418F" w:rsidRDefault="001672B2" w:rsidP="00342273">
      <w:pPr>
        <w:pStyle w:val="Bodytext1"/>
        <w:shd w:val="clear" w:color="auto" w:fill="auto"/>
        <w:tabs>
          <w:tab w:val="left" w:pos="0"/>
        </w:tabs>
        <w:spacing w:before="0" w:after="0" w:line="240" w:lineRule="auto"/>
        <w:ind w:right="55" w:firstLine="0"/>
        <w:jc w:val="both"/>
        <w:rPr>
          <w:rFonts w:ascii="Arial" w:hAnsi="Arial" w:cs="Arial"/>
          <w:sz w:val="22"/>
          <w:szCs w:val="22"/>
        </w:rPr>
      </w:pPr>
      <w:r w:rsidRPr="001E1127">
        <w:rPr>
          <w:rFonts w:ascii="Arial" w:hAnsi="Arial" w:cs="Arial"/>
          <w:b/>
          <w:sz w:val="22"/>
          <w:szCs w:val="22"/>
        </w:rPr>
        <w:t xml:space="preserve">3. TECHNINIŲ REIKALAVIMŲ, KURIUOS TURI ATITIKTI PERKAMOS PREKĖS /  PASLAUGOS </w:t>
      </w:r>
      <w:r w:rsidR="007D32CD" w:rsidRPr="001E1127">
        <w:rPr>
          <w:rFonts w:ascii="Arial" w:hAnsi="Arial" w:cs="Arial"/>
          <w:b/>
          <w:sz w:val="22"/>
          <w:szCs w:val="22"/>
        </w:rPr>
        <w:t xml:space="preserve">/ DARBAI </w:t>
      </w:r>
      <w:r w:rsidRPr="001E1127">
        <w:rPr>
          <w:rFonts w:ascii="Arial" w:hAnsi="Arial" w:cs="Arial"/>
          <w:b/>
          <w:sz w:val="22"/>
          <w:szCs w:val="22"/>
        </w:rPr>
        <w:t>APRAŠY</w:t>
      </w:r>
      <w:r w:rsidR="003837FB">
        <w:rPr>
          <w:rFonts w:ascii="Arial" w:hAnsi="Arial" w:cs="Arial"/>
          <w:b/>
          <w:sz w:val="22"/>
          <w:szCs w:val="22"/>
        </w:rPr>
        <w:t>MAS</w:t>
      </w:r>
      <w:r w:rsidR="00342273">
        <w:rPr>
          <w:rFonts w:ascii="Arial" w:hAnsi="Arial" w:cs="Arial"/>
          <w:b/>
          <w:sz w:val="22"/>
          <w:szCs w:val="22"/>
        </w:rPr>
        <w:t xml:space="preserve">: </w:t>
      </w:r>
      <w:r w:rsidR="00342273" w:rsidRPr="00342273">
        <w:rPr>
          <w:rFonts w:ascii="Arial" w:hAnsi="Arial" w:cs="Arial"/>
          <w:bCs/>
          <w:sz w:val="22"/>
          <w:szCs w:val="22"/>
        </w:rPr>
        <w:t>Reikalavimai</w:t>
      </w:r>
      <w:r w:rsidR="00342273">
        <w:rPr>
          <w:rFonts w:ascii="Arial" w:hAnsi="Arial" w:cs="Arial"/>
          <w:b/>
          <w:sz w:val="22"/>
          <w:szCs w:val="22"/>
        </w:rPr>
        <w:t xml:space="preserve"> </w:t>
      </w:r>
      <w:r w:rsidR="003837FB" w:rsidRPr="003837FB">
        <w:rPr>
          <w:rFonts w:ascii="Arial" w:hAnsi="Arial" w:cs="Arial"/>
          <w:sz w:val="22"/>
          <w:szCs w:val="22"/>
        </w:rPr>
        <w:t xml:space="preserve">yra </w:t>
      </w:r>
      <w:r w:rsidR="00342273">
        <w:rPr>
          <w:rFonts w:ascii="Arial" w:hAnsi="Arial" w:cs="Arial"/>
          <w:sz w:val="22"/>
          <w:szCs w:val="22"/>
        </w:rPr>
        <w:t xml:space="preserve">aprašyti </w:t>
      </w:r>
      <w:r w:rsidR="003837FB" w:rsidRPr="003837FB">
        <w:rPr>
          <w:rFonts w:ascii="Arial" w:hAnsi="Arial" w:cs="Arial"/>
          <w:sz w:val="22"/>
          <w:szCs w:val="22"/>
        </w:rPr>
        <w:t xml:space="preserve"> priede „TS_Priedas_Nr1_KAPITALINIO REMONTO APRAŠAS“</w:t>
      </w:r>
      <w:r w:rsidR="00342273">
        <w:rPr>
          <w:rFonts w:ascii="Arial" w:hAnsi="Arial" w:cs="Arial"/>
          <w:sz w:val="22"/>
          <w:szCs w:val="22"/>
        </w:rPr>
        <w:t xml:space="preserve"> </w:t>
      </w:r>
      <w:r w:rsidR="00233012">
        <w:rPr>
          <w:rFonts w:ascii="Arial" w:hAnsi="Arial" w:cs="Arial"/>
          <w:sz w:val="22"/>
          <w:szCs w:val="22"/>
        </w:rPr>
        <w:t xml:space="preserve">Pastato remontas atliekamas rangovo medžiagomis. </w:t>
      </w:r>
    </w:p>
    <w:p w14:paraId="6DCCCBB5" w14:textId="7CA0CE06" w:rsidR="00355C6B" w:rsidRPr="00355C6B" w:rsidRDefault="00355C6B" w:rsidP="00D03FF3">
      <w:pPr>
        <w:pStyle w:val="Bodytext1"/>
        <w:tabs>
          <w:tab w:val="left" w:pos="0"/>
        </w:tabs>
        <w:ind w:right="55"/>
        <w:jc w:val="both"/>
        <w:rPr>
          <w:rFonts w:ascii="Arial" w:hAnsi="Arial" w:cs="Arial"/>
          <w:sz w:val="22"/>
          <w:szCs w:val="22"/>
        </w:rPr>
      </w:pPr>
      <w:r>
        <w:rPr>
          <w:rFonts w:ascii="Arial" w:hAnsi="Arial" w:cs="Arial"/>
          <w:sz w:val="22"/>
          <w:szCs w:val="22"/>
        </w:rPr>
        <w:t xml:space="preserve">                 </w:t>
      </w:r>
      <w:r w:rsidRPr="00355C6B">
        <w:rPr>
          <w:rFonts w:ascii="Arial" w:hAnsi="Arial" w:cs="Arial"/>
          <w:sz w:val="22"/>
          <w:szCs w:val="22"/>
        </w:rPr>
        <w:t>3.1. Visiems produktams naudojamiems Darbų atlikimui bus taikomi LR aplinkos ministro 2011 m. birželio 28 d. įsakymu Nr. D1-508 (Lietuvos Respublikos aplinkos ministro 2017 m. sausio 18 d. įsakymo Nr. D1-60 redakcija) patvirtinti minimalūs aplinkos apsaugos kriterijai. Konkurso dalyviai rekreacin</w:t>
      </w:r>
      <w:r w:rsidR="001C48FB">
        <w:rPr>
          <w:rFonts w:ascii="Arial" w:hAnsi="Arial" w:cs="Arial"/>
          <w:sz w:val="22"/>
          <w:szCs w:val="22"/>
        </w:rPr>
        <w:t>io statinio medinių konstrukcijų</w:t>
      </w:r>
      <w:r w:rsidRPr="00355C6B">
        <w:rPr>
          <w:rFonts w:ascii="Arial" w:hAnsi="Arial" w:cs="Arial"/>
          <w:sz w:val="22"/>
          <w:szCs w:val="22"/>
        </w:rPr>
        <w:t xml:space="preserve"> pagaminimui turi panaudoti ne mažiau kaip 80 proc. medienos iš miškų, sertifikuotų naudojant FSC ar PEFC miškų sertifikavimo sistemas arba lygiavertes sertifikavimo sistemas</w:t>
      </w:r>
      <w:r w:rsidR="003D15A8">
        <w:rPr>
          <w:rFonts w:ascii="Arial" w:hAnsi="Arial" w:cs="Arial"/>
          <w:sz w:val="22"/>
          <w:szCs w:val="22"/>
        </w:rPr>
        <w:t>.</w:t>
      </w:r>
    </w:p>
    <w:p w14:paraId="698B1F3B" w14:textId="77777777" w:rsidR="00513489" w:rsidRPr="001E1127" w:rsidRDefault="00513489" w:rsidP="00BE47F6">
      <w:pPr>
        <w:pStyle w:val="Bodytext20"/>
        <w:shd w:val="clear" w:color="auto" w:fill="auto"/>
        <w:tabs>
          <w:tab w:val="left" w:pos="0"/>
        </w:tabs>
        <w:spacing w:line="240" w:lineRule="auto"/>
        <w:ind w:right="55" w:firstLine="0"/>
        <w:jc w:val="both"/>
        <w:rPr>
          <w:rFonts w:ascii="Arial" w:hAnsi="Arial" w:cs="Arial"/>
          <w:sz w:val="22"/>
          <w:szCs w:val="22"/>
        </w:rPr>
      </w:pPr>
    </w:p>
    <w:p w14:paraId="4937E71F" w14:textId="77777777" w:rsidR="001672B2" w:rsidRPr="001E1127"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E1127">
        <w:rPr>
          <w:rFonts w:ascii="Arial" w:hAnsi="Arial" w:cs="Arial"/>
          <w:b/>
          <w:sz w:val="22"/>
          <w:szCs w:val="22"/>
        </w:rPr>
        <w:t>4. DOKUMENTAI, REIKALINGI PIRKIMO OBJEKTO TECHNINĖMS SAVYBĖMS IR KOKYBEI PATVIRTINTI</w:t>
      </w:r>
    </w:p>
    <w:p w14:paraId="248CFAEE" w14:textId="3E62D59F" w:rsidR="001672B2" w:rsidRPr="001E1127" w:rsidRDefault="001672B2" w:rsidP="00BE47F6">
      <w:pPr>
        <w:pStyle w:val="Bodytext20"/>
        <w:shd w:val="clear" w:color="auto" w:fill="auto"/>
        <w:tabs>
          <w:tab w:val="left" w:pos="0"/>
          <w:tab w:val="left" w:pos="142"/>
        </w:tabs>
        <w:spacing w:line="240" w:lineRule="auto"/>
        <w:ind w:right="55" w:firstLine="0"/>
        <w:jc w:val="both"/>
        <w:rPr>
          <w:rStyle w:val="Bodytext2NotItalic1"/>
          <w:rFonts w:ascii="Arial" w:hAnsi="Arial" w:cs="Arial"/>
          <w:iCs/>
          <w:sz w:val="22"/>
          <w:szCs w:val="22"/>
        </w:rPr>
      </w:pPr>
      <w:r w:rsidRPr="001E1127">
        <w:rPr>
          <w:rStyle w:val="Bodytext2NotItalic1"/>
          <w:rFonts w:ascii="Arial" w:hAnsi="Arial" w:cs="Arial"/>
          <w:iCs/>
          <w:sz w:val="22"/>
          <w:szCs w:val="22"/>
        </w:rPr>
        <w:t xml:space="preserve">4.1. </w:t>
      </w:r>
      <w:r w:rsidR="00212178">
        <w:rPr>
          <w:rStyle w:val="Bodytext2NotItalic1"/>
          <w:rFonts w:ascii="Arial" w:hAnsi="Arial" w:cs="Arial"/>
          <w:iCs/>
          <w:sz w:val="22"/>
          <w:szCs w:val="22"/>
        </w:rPr>
        <w:t>Pateikti perkam</w:t>
      </w:r>
      <w:r w:rsidR="00047E0C">
        <w:rPr>
          <w:rStyle w:val="Bodytext2NotItalic1"/>
          <w:rFonts w:ascii="Arial" w:hAnsi="Arial" w:cs="Arial"/>
          <w:iCs/>
          <w:sz w:val="22"/>
          <w:szCs w:val="22"/>
        </w:rPr>
        <w:t>ų</w:t>
      </w:r>
      <w:r w:rsidR="00212178">
        <w:rPr>
          <w:rStyle w:val="Bodytext2NotItalic1"/>
          <w:rFonts w:ascii="Arial" w:hAnsi="Arial" w:cs="Arial"/>
          <w:iCs/>
          <w:sz w:val="22"/>
          <w:szCs w:val="22"/>
        </w:rPr>
        <w:t xml:space="preserve"> </w:t>
      </w:r>
      <w:r w:rsidR="00047E0C">
        <w:rPr>
          <w:rStyle w:val="Bodytext2NotItalic1"/>
          <w:rFonts w:ascii="Arial" w:hAnsi="Arial" w:cs="Arial"/>
          <w:iCs/>
          <w:sz w:val="22"/>
          <w:szCs w:val="22"/>
        </w:rPr>
        <w:t>medžiagų</w:t>
      </w:r>
      <w:r w:rsidR="00212178">
        <w:rPr>
          <w:rStyle w:val="Bodytext2NotItalic1"/>
          <w:rFonts w:ascii="Arial" w:hAnsi="Arial" w:cs="Arial"/>
          <w:iCs/>
          <w:sz w:val="22"/>
          <w:szCs w:val="22"/>
        </w:rPr>
        <w:t xml:space="preserve"> technines charakteristikas nurodantį dokumentą, </w:t>
      </w:r>
      <w:r w:rsidR="005A6995">
        <w:rPr>
          <w:rStyle w:val="Bodytext2NotItalic1"/>
          <w:rFonts w:ascii="Arial" w:hAnsi="Arial" w:cs="Arial"/>
          <w:iCs/>
          <w:sz w:val="22"/>
          <w:szCs w:val="22"/>
        </w:rPr>
        <w:t xml:space="preserve">ir kilmės šalį nurodantį dokumentą. </w:t>
      </w:r>
    </w:p>
    <w:p w14:paraId="4DD198F4" w14:textId="367E8ED0" w:rsidR="00513489" w:rsidRDefault="003502D7"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3502D7">
        <w:rPr>
          <w:rFonts w:ascii="Arial" w:hAnsi="Arial" w:cs="Arial"/>
          <w:i w:val="0"/>
          <w:iCs w:val="0"/>
          <w:sz w:val="22"/>
          <w:szCs w:val="22"/>
        </w:rPr>
        <w:t>Jei perkamos prekės įrašytos į 2018 m. birželio 27 d. Lietuvos Respublikos aplinkos ministro įsakymu Nr. D1-601 patvirtintą Reglamentuojamų statybos produktų sąrašą – šiame sąraše nurodytų dokumentų</w:t>
      </w:r>
      <w:r w:rsidR="004E161A">
        <w:rPr>
          <w:rFonts w:ascii="Arial" w:hAnsi="Arial" w:cs="Arial"/>
          <w:i w:val="0"/>
          <w:iCs w:val="0"/>
          <w:sz w:val="22"/>
          <w:szCs w:val="22"/>
        </w:rPr>
        <w:t>.</w:t>
      </w:r>
    </w:p>
    <w:p w14:paraId="2C1CFAD3" w14:textId="38E18E58" w:rsidR="004E161A" w:rsidRDefault="005E21A0" w:rsidP="3579A30F">
      <w:pPr>
        <w:pStyle w:val="Bodytext20"/>
        <w:shd w:val="clear" w:color="auto" w:fill="auto"/>
        <w:spacing w:line="240" w:lineRule="auto"/>
        <w:ind w:right="55" w:firstLine="0"/>
        <w:jc w:val="both"/>
        <w:rPr>
          <w:rFonts w:ascii="Arial" w:hAnsi="Arial" w:cs="Arial"/>
          <w:i w:val="0"/>
          <w:iCs w:val="0"/>
          <w:sz w:val="22"/>
          <w:szCs w:val="22"/>
        </w:rPr>
      </w:pPr>
      <w:r w:rsidRPr="3579A30F">
        <w:rPr>
          <w:rFonts w:ascii="Arial" w:hAnsi="Arial" w:cs="Arial"/>
          <w:i w:val="0"/>
          <w:iCs w:val="0"/>
          <w:sz w:val="22"/>
          <w:szCs w:val="22"/>
        </w:rPr>
        <w:t xml:space="preserve">4.2  </w:t>
      </w:r>
      <w:r w:rsidR="009A055B" w:rsidRPr="3579A30F">
        <w:rPr>
          <w:rFonts w:ascii="Arial" w:hAnsi="Arial" w:cs="Arial"/>
          <w:i w:val="0"/>
          <w:iCs w:val="0"/>
          <w:sz w:val="22"/>
          <w:szCs w:val="22"/>
        </w:rPr>
        <w:t>Dokumentą kad t</w:t>
      </w:r>
      <w:r w:rsidRPr="3579A30F">
        <w:rPr>
          <w:rFonts w:ascii="Arial" w:hAnsi="Arial" w:cs="Arial"/>
          <w:i w:val="0"/>
          <w:iCs w:val="0"/>
          <w:sz w:val="22"/>
          <w:szCs w:val="22"/>
        </w:rPr>
        <w:t xml:space="preserve">iekėjas nėra susijęs (-ę) su Rusijos Federacija, Baltarusijos Respublika, Ukrainos teritorijos dalimis – aneksuotu Krymu ar kitomis Ukrainos vyriausybės nekontroliuojamomis teritorijomis, Moldovos </w:t>
      </w:r>
      <w:proofErr w:type="spellStart"/>
      <w:r w:rsidRPr="3579A30F">
        <w:rPr>
          <w:rFonts w:ascii="Arial" w:hAnsi="Arial" w:cs="Arial"/>
          <w:i w:val="0"/>
          <w:iCs w:val="0"/>
          <w:sz w:val="22"/>
          <w:szCs w:val="22"/>
        </w:rPr>
        <w:t>Padniestrės</w:t>
      </w:r>
      <w:proofErr w:type="spellEnd"/>
      <w:r w:rsidRPr="3579A30F">
        <w:rPr>
          <w:rFonts w:ascii="Arial" w:hAnsi="Arial" w:cs="Arial"/>
          <w:i w:val="0"/>
          <w:iCs w:val="0"/>
          <w:sz w:val="22"/>
          <w:szCs w:val="22"/>
        </w:rPr>
        <w:t xml:space="preserve"> ar </w:t>
      </w:r>
      <w:proofErr w:type="spellStart"/>
      <w:r w:rsidRPr="3579A30F">
        <w:rPr>
          <w:rFonts w:ascii="Arial" w:hAnsi="Arial" w:cs="Arial"/>
          <w:i w:val="0"/>
          <w:iCs w:val="0"/>
          <w:sz w:val="22"/>
          <w:szCs w:val="22"/>
        </w:rPr>
        <w:t>Sakartvelo</w:t>
      </w:r>
      <w:proofErr w:type="spellEnd"/>
      <w:r w:rsidRPr="3579A30F">
        <w:rPr>
          <w:rFonts w:ascii="Arial" w:hAnsi="Arial" w:cs="Arial"/>
          <w:i w:val="0"/>
          <w:iCs w:val="0"/>
          <w:sz w:val="22"/>
          <w:szCs w:val="22"/>
        </w:rPr>
        <w:t xml:space="preserve"> Abchazijos ir Pietų Osetijos teritorijomis</w:t>
      </w:r>
      <w:r w:rsidR="009A055B" w:rsidRPr="3579A30F">
        <w:rPr>
          <w:rFonts w:ascii="Arial" w:hAnsi="Arial" w:cs="Arial"/>
          <w:i w:val="0"/>
          <w:iCs w:val="0"/>
          <w:sz w:val="22"/>
          <w:szCs w:val="22"/>
        </w:rPr>
        <w:t>, bei Kinijos Liaudies Respub</w:t>
      </w:r>
      <w:r w:rsidR="00A25DCA" w:rsidRPr="3579A30F">
        <w:rPr>
          <w:rFonts w:ascii="Arial" w:hAnsi="Arial" w:cs="Arial"/>
          <w:i w:val="0"/>
          <w:iCs w:val="0"/>
          <w:sz w:val="22"/>
          <w:szCs w:val="22"/>
        </w:rPr>
        <w:t>lika.</w:t>
      </w:r>
    </w:p>
    <w:p w14:paraId="2FE75BB4" w14:textId="5F920151" w:rsidR="003E41D7" w:rsidRPr="003E41D7" w:rsidRDefault="003E41D7" w:rsidP="003E41D7">
      <w:pPr>
        <w:rPr>
          <w:rFonts w:ascii="Arial" w:eastAsiaTheme="minorHAnsi" w:hAnsi="Arial" w:cs="Arial"/>
          <w:color w:val="auto"/>
          <w:sz w:val="22"/>
          <w:szCs w:val="22"/>
          <w:lang w:eastAsia="en-US"/>
        </w:rPr>
      </w:pPr>
      <w:r w:rsidRPr="002B1589">
        <w:rPr>
          <w:rFonts w:ascii="Arial" w:hAnsi="Arial" w:cs="Arial"/>
          <w:sz w:val="22"/>
          <w:szCs w:val="22"/>
        </w:rPr>
        <w:t>4.3</w:t>
      </w:r>
      <w:r w:rsidR="000959A5">
        <w:rPr>
          <w:rFonts w:ascii="Arial" w:hAnsi="Arial" w:cs="Arial"/>
          <w:sz w:val="22"/>
          <w:szCs w:val="22"/>
        </w:rPr>
        <w:t xml:space="preserve">. </w:t>
      </w:r>
      <w:r w:rsidRPr="003E41D7">
        <w:rPr>
          <w:rFonts w:ascii="Arial" w:eastAsiaTheme="minorHAnsi" w:hAnsi="Arial" w:cs="Arial"/>
          <w:color w:val="auto"/>
          <w:sz w:val="22"/>
          <w:szCs w:val="22"/>
          <w:lang w:eastAsia="en-U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117AFF8B" w14:textId="59B5DBC9" w:rsidR="003E41D7" w:rsidRPr="003502D7" w:rsidRDefault="003E41D7" w:rsidP="3579A30F">
      <w:pPr>
        <w:pStyle w:val="Bodytext20"/>
        <w:shd w:val="clear" w:color="auto" w:fill="auto"/>
        <w:spacing w:line="240" w:lineRule="auto"/>
        <w:ind w:right="55" w:firstLine="0"/>
        <w:jc w:val="both"/>
        <w:rPr>
          <w:rFonts w:ascii="Arial" w:hAnsi="Arial" w:cs="Arial"/>
          <w:i w:val="0"/>
          <w:iCs w:val="0"/>
          <w:sz w:val="22"/>
          <w:szCs w:val="22"/>
        </w:rPr>
      </w:pPr>
    </w:p>
    <w:p w14:paraId="41E07533" w14:textId="539F8002" w:rsidR="00513489" w:rsidRPr="001E1127" w:rsidRDefault="004025F4" w:rsidP="00513489">
      <w:pPr>
        <w:pStyle w:val="Antrat2"/>
        <w:rPr>
          <w:rFonts w:ascii="Arial" w:eastAsiaTheme="minorHAnsi" w:hAnsi="Arial" w:cs="Arial"/>
          <w:color w:val="auto"/>
          <w:sz w:val="22"/>
          <w:szCs w:val="22"/>
          <w:lang w:val="lt-LT"/>
        </w:rPr>
      </w:pPr>
      <w:r w:rsidRPr="001E1127">
        <w:rPr>
          <w:rFonts w:ascii="Arial" w:eastAsiaTheme="minorHAnsi" w:hAnsi="Arial" w:cs="Arial"/>
          <w:color w:val="auto"/>
          <w:sz w:val="22"/>
          <w:szCs w:val="22"/>
          <w:lang w:val="lt-LT"/>
        </w:rPr>
        <w:t>5. TECHNINĖS SPECIFIKACIJOS PRIEDAI</w:t>
      </w:r>
    </w:p>
    <w:p w14:paraId="5AFCF7B9" w14:textId="61424AF3" w:rsidR="00513489" w:rsidRPr="001E1127" w:rsidRDefault="00513489" w:rsidP="00513489">
      <w:pPr>
        <w:spacing w:before="60" w:after="60"/>
        <w:rPr>
          <w:rFonts w:ascii="Arial" w:eastAsiaTheme="minorHAnsi" w:hAnsi="Arial" w:cs="Arial"/>
          <w:color w:val="404040" w:themeColor="text1" w:themeTint="BF"/>
          <w:sz w:val="22"/>
          <w:szCs w:val="22"/>
        </w:rPr>
      </w:pPr>
      <w:r w:rsidRPr="001E1127">
        <w:rPr>
          <w:rFonts w:ascii="Arial" w:hAnsi="Arial" w:cs="Arial"/>
          <w:sz w:val="22"/>
          <w:szCs w:val="22"/>
        </w:rPr>
        <w:t>Priedas</w:t>
      </w:r>
      <w:r w:rsidR="00A6161E">
        <w:rPr>
          <w:rFonts w:ascii="Arial" w:hAnsi="Arial" w:cs="Arial"/>
          <w:sz w:val="22"/>
          <w:szCs w:val="22"/>
        </w:rPr>
        <w:t>:</w:t>
      </w:r>
      <w:r w:rsidRPr="001E1127">
        <w:rPr>
          <w:rFonts w:ascii="Arial" w:hAnsi="Arial" w:cs="Arial"/>
          <w:sz w:val="22"/>
          <w:szCs w:val="22"/>
        </w:rPr>
        <w:t xml:space="preserve"> Nr.1. </w:t>
      </w:r>
      <w:sdt>
        <w:sdtPr>
          <w:rPr>
            <w:rFonts w:ascii="Arial" w:hAnsi="Arial" w:cs="Arial"/>
            <w:sz w:val="22"/>
            <w:szCs w:val="22"/>
          </w:rPr>
          <w:id w:val="234441866"/>
          <w:placeholder>
            <w:docPart w:val="C786021EB38B4F9BB68425C8B52B2B7D"/>
          </w:placeholder>
          <w:text/>
        </w:sdtPr>
        <w:sdtEndPr/>
        <w:sdtContent>
          <w:r w:rsidR="00F72536" w:rsidRPr="00266414">
            <w:rPr>
              <w:rFonts w:ascii="Arial" w:hAnsi="Arial" w:cs="Arial"/>
              <w:sz w:val="22"/>
              <w:szCs w:val="22"/>
            </w:rPr>
            <w:t>Statinio konstrukcijų ekspertizės aktas</w:t>
          </w:r>
        </w:sdtContent>
      </w:sdt>
    </w:p>
    <w:p w14:paraId="138E1C14" w14:textId="4DD7F332" w:rsidR="005F2D0D" w:rsidRPr="001E1127"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28156315" w14:textId="5786DECA" w:rsidR="005F2D0D"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180935FF" w14:textId="77777777" w:rsidR="00762FDF" w:rsidRPr="001E1127" w:rsidRDefault="00762FDF" w:rsidP="00233012">
      <w:pPr>
        <w:pStyle w:val="Bodytext1"/>
        <w:shd w:val="clear" w:color="auto" w:fill="auto"/>
        <w:tabs>
          <w:tab w:val="left" w:pos="0"/>
        </w:tabs>
        <w:spacing w:before="0" w:after="0" w:line="240" w:lineRule="auto"/>
        <w:ind w:right="55" w:firstLine="0"/>
        <w:rPr>
          <w:rFonts w:ascii="Arial" w:hAnsi="Arial" w:cs="Arial"/>
          <w:sz w:val="22"/>
          <w:szCs w:val="22"/>
        </w:rPr>
      </w:pPr>
    </w:p>
    <w:p w14:paraId="0F63B19C" w14:textId="1B552511" w:rsidR="001851A5" w:rsidRPr="001E1127" w:rsidRDefault="00233012" w:rsidP="00233012">
      <w:pPr>
        <w:pStyle w:val="Sraopastraipa"/>
        <w:ind w:left="0"/>
        <w:rPr>
          <w:rFonts w:ascii="Arial" w:hAnsi="Arial" w:cs="Arial"/>
          <w:b/>
          <w:bCs/>
          <w:sz w:val="22"/>
          <w:szCs w:val="22"/>
          <w:lang w:eastAsia="ja-JP"/>
        </w:rPr>
      </w:pPr>
      <w:r>
        <w:rPr>
          <w:rFonts w:ascii="Arial" w:hAnsi="Arial" w:cs="Arial"/>
          <w:b/>
          <w:bCs/>
          <w:sz w:val="22"/>
          <w:szCs w:val="22"/>
          <w:lang w:eastAsia="ja-JP"/>
        </w:rPr>
        <w:t xml:space="preserve">6. KITI </w:t>
      </w:r>
      <w:r w:rsidR="001851A5" w:rsidRPr="001E1127">
        <w:rPr>
          <w:rFonts w:ascii="Arial" w:hAnsi="Arial" w:cs="Arial"/>
          <w:b/>
          <w:bCs/>
          <w:sz w:val="22"/>
          <w:szCs w:val="22"/>
          <w:lang w:eastAsia="ja-JP"/>
        </w:rPr>
        <w:t>SUTARTIES REIKALAVIMAI</w:t>
      </w:r>
    </w:p>
    <w:p w14:paraId="7432344A" w14:textId="2C9730E2" w:rsidR="00547C38" w:rsidRPr="001E1127" w:rsidRDefault="00233012" w:rsidP="00233012">
      <w:pPr>
        <w:pStyle w:val="Antrat2"/>
        <w:rPr>
          <w:rFonts w:ascii="Arial" w:eastAsiaTheme="minorHAnsi" w:hAnsi="Arial" w:cs="Arial"/>
          <w:color w:val="auto"/>
          <w:sz w:val="22"/>
          <w:szCs w:val="22"/>
          <w:lang w:val="lt-LT"/>
        </w:rPr>
      </w:pPr>
      <w:r>
        <w:rPr>
          <w:rFonts w:ascii="Arial" w:eastAsiaTheme="minorHAnsi" w:hAnsi="Arial" w:cs="Arial"/>
          <w:color w:val="auto"/>
          <w:sz w:val="22"/>
          <w:szCs w:val="22"/>
          <w:lang w:val="lt-LT"/>
        </w:rPr>
        <w:t>6.1</w:t>
      </w:r>
      <w:r w:rsidR="004025F4" w:rsidRPr="001E1127">
        <w:rPr>
          <w:rFonts w:ascii="Arial" w:eastAsiaTheme="minorHAnsi" w:hAnsi="Arial" w:cs="Arial"/>
          <w:color w:val="auto"/>
          <w:sz w:val="22"/>
          <w:szCs w:val="22"/>
          <w:lang w:val="lt-LT"/>
        </w:rPr>
        <w:t xml:space="preserve">. </w:t>
      </w:r>
      <w:r w:rsidR="00547C38" w:rsidRPr="001E1127">
        <w:rPr>
          <w:rFonts w:ascii="Arial" w:eastAsiaTheme="minorHAnsi" w:hAnsi="Arial" w:cs="Arial"/>
          <w:color w:val="auto"/>
          <w:sz w:val="22"/>
          <w:szCs w:val="22"/>
          <w:lang w:val="lt-LT"/>
        </w:rPr>
        <w:t>Sutarties vykdymo vieta(-</w:t>
      </w:r>
      <w:proofErr w:type="spellStart"/>
      <w:r w:rsidR="00547C38" w:rsidRPr="001E1127">
        <w:rPr>
          <w:rFonts w:ascii="Arial" w:eastAsiaTheme="minorHAnsi" w:hAnsi="Arial" w:cs="Arial"/>
          <w:color w:val="auto"/>
          <w:sz w:val="22"/>
          <w:szCs w:val="22"/>
          <w:lang w:val="lt-LT"/>
        </w:rPr>
        <w:t>os</w:t>
      </w:r>
      <w:proofErr w:type="spellEnd"/>
      <w:r w:rsidR="00547C38" w:rsidRPr="001E1127">
        <w:rPr>
          <w:rFonts w:ascii="Arial" w:eastAsiaTheme="minorHAnsi" w:hAnsi="Arial" w:cs="Arial"/>
          <w:color w:val="auto"/>
          <w:sz w:val="22"/>
          <w:szCs w:val="22"/>
          <w:lang w:val="lt-LT"/>
        </w:rPr>
        <w:t>)</w:t>
      </w:r>
      <w:r w:rsidR="004D46CE">
        <w:rPr>
          <w:rFonts w:ascii="Arial" w:eastAsiaTheme="minorHAnsi" w:hAnsi="Arial" w:cs="Arial"/>
          <w:color w:val="auto"/>
          <w:sz w:val="22"/>
          <w:szCs w:val="22"/>
          <w:lang w:val="lt-LT"/>
        </w:rPr>
        <w:t xml:space="preserve"> </w:t>
      </w:r>
      <w:r w:rsidR="00D94183" w:rsidRPr="00D94183">
        <w:rPr>
          <w:rFonts w:ascii="Arial" w:eastAsiaTheme="minorHAnsi" w:hAnsi="Arial" w:cs="Arial"/>
          <w:color w:val="auto"/>
          <w:sz w:val="22"/>
          <w:szCs w:val="22"/>
          <w:lang w:val="lt-LT"/>
        </w:rPr>
        <w:t xml:space="preserve">Tauragės r. sav., Mažonų sen., </w:t>
      </w:r>
      <w:proofErr w:type="spellStart"/>
      <w:r w:rsidR="00D94183" w:rsidRPr="00D94183">
        <w:rPr>
          <w:rFonts w:ascii="Arial" w:eastAsiaTheme="minorHAnsi" w:hAnsi="Arial" w:cs="Arial"/>
          <w:color w:val="auto"/>
          <w:sz w:val="22"/>
          <w:szCs w:val="22"/>
          <w:lang w:val="lt-LT"/>
        </w:rPr>
        <w:t>Alijošiškių</w:t>
      </w:r>
      <w:proofErr w:type="spellEnd"/>
      <w:r w:rsidR="00D94183" w:rsidRPr="00D94183">
        <w:rPr>
          <w:rFonts w:ascii="Arial" w:eastAsiaTheme="minorHAnsi" w:hAnsi="Arial" w:cs="Arial"/>
          <w:color w:val="auto"/>
          <w:sz w:val="22"/>
          <w:szCs w:val="22"/>
          <w:lang w:val="lt-LT"/>
        </w:rPr>
        <w:t xml:space="preserve"> k., Liepų g. 5</w:t>
      </w:r>
      <w:r w:rsidR="004D46CE">
        <w:rPr>
          <w:rFonts w:ascii="Arial" w:eastAsiaTheme="minorHAnsi" w:hAnsi="Arial" w:cs="Arial"/>
          <w:color w:val="auto"/>
          <w:sz w:val="22"/>
          <w:szCs w:val="22"/>
          <w:lang w:val="lt-LT"/>
        </w:rPr>
        <w:t>.</w:t>
      </w:r>
    </w:p>
    <w:p w14:paraId="1E87C70D" w14:textId="77777777" w:rsidR="00547C38" w:rsidRPr="001E1127" w:rsidRDefault="00547C38" w:rsidP="00547C38">
      <w:pPr>
        <w:spacing w:after="60"/>
        <w:rPr>
          <w:rFonts w:ascii="Arial" w:hAnsi="Arial" w:cs="Arial"/>
          <w:sz w:val="22"/>
          <w:szCs w:val="22"/>
        </w:rPr>
      </w:pPr>
    </w:p>
    <w:p w14:paraId="07C38DBB" w14:textId="6060E3F0" w:rsidR="00945AFD" w:rsidRPr="004D46CE" w:rsidRDefault="00233012" w:rsidP="00945AFD">
      <w:pPr>
        <w:rPr>
          <w:rFonts w:ascii="Arial" w:hAnsi="Arial" w:cs="Arial"/>
          <w:bCs/>
          <w:sz w:val="22"/>
          <w:szCs w:val="22"/>
          <w:lang w:eastAsia="ja-JP"/>
        </w:rPr>
      </w:pPr>
      <w:r>
        <w:rPr>
          <w:rFonts w:ascii="Arial" w:hAnsi="Arial" w:cs="Arial"/>
          <w:b/>
          <w:bCs/>
          <w:sz w:val="22"/>
          <w:szCs w:val="22"/>
          <w:lang w:eastAsia="ja-JP"/>
        </w:rPr>
        <w:lastRenderedPageBreak/>
        <w:t>6.</w:t>
      </w:r>
      <w:r w:rsidR="00945AFD" w:rsidRPr="001E1127">
        <w:rPr>
          <w:rFonts w:ascii="Arial" w:hAnsi="Arial" w:cs="Arial"/>
          <w:b/>
          <w:bCs/>
          <w:sz w:val="22"/>
          <w:szCs w:val="22"/>
          <w:lang w:eastAsia="ja-JP"/>
        </w:rPr>
        <w:t>2. Suta</w:t>
      </w:r>
      <w:r w:rsidR="004D46CE">
        <w:rPr>
          <w:rFonts w:ascii="Arial" w:hAnsi="Arial" w:cs="Arial"/>
          <w:b/>
          <w:bCs/>
          <w:sz w:val="22"/>
          <w:szCs w:val="22"/>
          <w:lang w:eastAsia="ja-JP"/>
        </w:rPr>
        <w:t xml:space="preserve">rties vykdymo tvarka ir terminai: </w:t>
      </w:r>
      <w:r w:rsidR="00F05A97">
        <w:rPr>
          <w:rFonts w:ascii="Arial" w:hAnsi="Arial" w:cs="Arial"/>
          <w:b/>
          <w:bCs/>
          <w:sz w:val="22"/>
          <w:szCs w:val="22"/>
          <w:lang w:eastAsia="ja-JP"/>
        </w:rPr>
        <w:t xml:space="preserve"> </w:t>
      </w:r>
      <w:r w:rsidR="00F05A97" w:rsidRPr="00F05A97">
        <w:rPr>
          <w:rFonts w:ascii="Arial" w:hAnsi="Arial" w:cs="Arial"/>
          <w:sz w:val="22"/>
          <w:szCs w:val="22"/>
          <w:lang w:eastAsia="ja-JP"/>
        </w:rPr>
        <w:t>Darbų į</w:t>
      </w:r>
      <w:r w:rsidR="004D46CE" w:rsidRPr="00F05A97">
        <w:rPr>
          <w:rFonts w:ascii="Arial" w:hAnsi="Arial" w:cs="Arial"/>
          <w:sz w:val="22"/>
          <w:szCs w:val="22"/>
          <w:lang w:eastAsia="ja-JP"/>
        </w:rPr>
        <w:t>vykdymo</w:t>
      </w:r>
      <w:r w:rsidR="004D46CE">
        <w:rPr>
          <w:rFonts w:ascii="Arial" w:hAnsi="Arial" w:cs="Arial"/>
          <w:bCs/>
          <w:sz w:val="22"/>
          <w:szCs w:val="22"/>
          <w:lang w:eastAsia="ja-JP"/>
        </w:rPr>
        <w:t xml:space="preserve"> terminas </w:t>
      </w:r>
      <w:r w:rsidR="00DC6202">
        <w:rPr>
          <w:rFonts w:ascii="Arial" w:hAnsi="Arial" w:cs="Arial"/>
          <w:bCs/>
          <w:sz w:val="22"/>
          <w:szCs w:val="22"/>
          <w:lang w:eastAsia="ja-JP"/>
        </w:rPr>
        <w:t>12 mėnesių.</w:t>
      </w:r>
    </w:p>
    <w:p w14:paraId="12ADB146" w14:textId="5C955D65" w:rsidR="00513489" w:rsidRPr="004D46CE" w:rsidRDefault="00233012" w:rsidP="00FA632F">
      <w:pPr>
        <w:pStyle w:val="Antrat2"/>
        <w:rPr>
          <w:rFonts w:ascii="Arial" w:eastAsiaTheme="minorHAnsi" w:hAnsi="Arial" w:cs="Arial"/>
          <w:b w:val="0"/>
          <w:color w:val="auto"/>
          <w:sz w:val="22"/>
          <w:szCs w:val="22"/>
          <w:lang w:val="lt-LT"/>
        </w:rPr>
      </w:pPr>
      <w:r>
        <w:rPr>
          <w:rFonts w:ascii="Arial" w:eastAsiaTheme="minorHAnsi" w:hAnsi="Arial" w:cs="Arial"/>
          <w:color w:val="auto"/>
          <w:sz w:val="22"/>
          <w:szCs w:val="22"/>
          <w:lang w:val="lt-LT"/>
        </w:rPr>
        <w:t>6.</w:t>
      </w:r>
      <w:r w:rsidR="00945AFD" w:rsidRPr="001E1127">
        <w:rPr>
          <w:rFonts w:ascii="Arial" w:eastAsiaTheme="minorHAnsi" w:hAnsi="Arial" w:cs="Arial"/>
          <w:color w:val="auto"/>
          <w:sz w:val="22"/>
          <w:szCs w:val="22"/>
          <w:lang w:val="lt-LT"/>
        </w:rPr>
        <w:t xml:space="preserve">3. </w:t>
      </w:r>
      <w:r w:rsidR="00513489" w:rsidRPr="001E1127">
        <w:rPr>
          <w:rFonts w:ascii="Arial" w:eastAsiaTheme="minorHAnsi" w:hAnsi="Arial" w:cs="Arial"/>
          <w:color w:val="auto"/>
          <w:sz w:val="22"/>
          <w:szCs w:val="22"/>
          <w:lang w:val="lt-LT"/>
        </w:rPr>
        <w:t>Trūkumų šalinimo tvarka ir terminai</w:t>
      </w:r>
      <w:r w:rsidR="004D46CE">
        <w:rPr>
          <w:rFonts w:ascii="Arial" w:eastAsiaTheme="minorHAnsi" w:hAnsi="Arial" w:cs="Arial"/>
          <w:color w:val="auto"/>
          <w:sz w:val="22"/>
          <w:szCs w:val="22"/>
          <w:lang w:val="lt-LT"/>
        </w:rPr>
        <w:t xml:space="preserve">: </w:t>
      </w:r>
      <w:r w:rsidR="004D46CE" w:rsidRPr="004D46CE">
        <w:rPr>
          <w:rFonts w:ascii="Arial" w:eastAsiaTheme="minorHAnsi" w:hAnsi="Arial" w:cs="Arial"/>
          <w:b w:val="0"/>
          <w:color w:val="auto"/>
          <w:sz w:val="22"/>
          <w:szCs w:val="22"/>
          <w:lang w:val="lt-LT"/>
        </w:rPr>
        <w:t>Trūkumai privalo būti pašalinti iki 202</w:t>
      </w:r>
      <w:r w:rsidR="00B440DB">
        <w:rPr>
          <w:rFonts w:ascii="Arial" w:eastAsiaTheme="minorHAnsi" w:hAnsi="Arial" w:cs="Arial"/>
          <w:b w:val="0"/>
          <w:color w:val="auto"/>
          <w:sz w:val="22"/>
          <w:szCs w:val="22"/>
          <w:lang w:val="lt-LT"/>
        </w:rPr>
        <w:t>6</w:t>
      </w:r>
      <w:r w:rsidR="004D46CE" w:rsidRPr="004D46CE">
        <w:rPr>
          <w:rFonts w:ascii="Arial" w:eastAsiaTheme="minorHAnsi" w:hAnsi="Arial" w:cs="Arial"/>
          <w:b w:val="0"/>
          <w:color w:val="auto"/>
          <w:sz w:val="22"/>
          <w:szCs w:val="22"/>
          <w:lang w:val="lt-LT"/>
        </w:rPr>
        <w:t>-1</w:t>
      </w:r>
      <w:r w:rsidR="00EE5F00">
        <w:rPr>
          <w:rFonts w:ascii="Arial" w:eastAsiaTheme="minorHAnsi" w:hAnsi="Arial" w:cs="Arial"/>
          <w:b w:val="0"/>
          <w:color w:val="auto"/>
          <w:sz w:val="22"/>
          <w:szCs w:val="22"/>
          <w:lang w:val="lt-LT"/>
        </w:rPr>
        <w:t>0</w:t>
      </w:r>
      <w:r w:rsidR="004D46CE" w:rsidRPr="004D46CE">
        <w:rPr>
          <w:rFonts w:ascii="Arial" w:eastAsiaTheme="minorHAnsi" w:hAnsi="Arial" w:cs="Arial"/>
          <w:b w:val="0"/>
          <w:color w:val="auto"/>
          <w:sz w:val="22"/>
          <w:szCs w:val="22"/>
          <w:lang w:val="lt-LT"/>
        </w:rPr>
        <w:t>-3</w:t>
      </w:r>
      <w:r w:rsidR="00EE5F00">
        <w:rPr>
          <w:rFonts w:ascii="Arial" w:eastAsiaTheme="minorHAnsi" w:hAnsi="Arial" w:cs="Arial"/>
          <w:b w:val="0"/>
          <w:color w:val="auto"/>
          <w:sz w:val="22"/>
          <w:szCs w:val="22"/>
          <w:lang w:val="lt-LT"/>
        </w:rPr>
        <w:t>1</w:t>
      </w:r>
    </w:p>
    <w:p w14:paraId="105D1F75" w14:textId="1786E781" w:rsidR="00513489" w:rsidRPr="001E1127" w:rsidRDefault="00233012" w:rsidP="00FA632F">
      <w:pPr>
        <w:pStyle w:val="Antrat2"/>
        <w:rPr>
          <w:rFonts w:ascii="Arial" w:eastAsiaTheme="minorHAnsi" w:hAnsi="Arial" w:cs="Arial"/>
          <w:color w:val="auto"/>
          <w:sz w:val="22"/>
          <w:szCs w:val="22"/>
          <w:lang w:val="lt-LT"/>
        </w:rPr>
      </w:pPr>
      <w:r>
        <w:rPr>
          <w:rFonts w:ascii="Arial" w:eastAsiaTheme="minorHAnsi" w:hAnsi="Arial" w:cs="Arial"/>
          <w:color w:val="auto"/>
          <w:sz w:val="22"/>
          <w:szCs w:val="22"/>
          <w:lang w:val="lt-LT"/>
        </w:rPr>
        <w:t>6.</w:t>
      </w:r>
      <w:r w:rsidR="00945AFD" w:rsidRPr="001E1127">
        <w:rPr>
          <w:rFonts w:ascii="Arial" w:eastAsiaTheme="minorHAnsi" w:hAnsi="Arial" w:cs="Arial"/>
          <w:color w:val="auto"/>
          <w:sz w:val="22"/>
          <w:szCs w:val="22"/>
          <w:lang w:val="lt-LT"/>
        </w:rPr>
        <w:t xml:space="preserve">4. </w:t>
      </w:r>
      <w:r w:rsidR="009F3424" w:rsidRPr="001E1127">
        <w:rPr>
          <w:rFonts w:ascii="Arial" w:eastAsiaTheme="minorHAnsi" w:hAnsi="Arial" w:cs="Arial"/>
          <w:color w:val="auto"/>
          <w:sz w:val="22"/>
          <w:szCs w:val="22"/>
          <w:lang w:val="lt-LT"/>
        </w:rPr>
        <w:t xml:space="preserve">Užsakovo </w:t>
      </w:r>
      <w:r w:rsidR="00513489" w:rsidRPr="001E1127">
        <w:rPr>
          <w:rFonts w:ascii="Arial" w:eastAsiaTheme="minorHAnsi" w:hAnsi="Arial" w:cs="Arial"/>
          <w:color w:val="auto"/>
          <w:sz w:val="22"/>
          <w:szCs w:val="22"/>
          <w:lang w:val="lt-LT"/>
        </w:rPr>
        <w:t>įsipareigojimai</w:t>
      </w:r>
      <w:r w:rsidR="00FA632F">
        <w:rPr>
          <w:rFonts w:ascii="Arial" w:eastAsiaTheme="minorHAnsi" w:hAnsi="Arial" w:cs="Arial"/>
          <w:color w:val="auto"/>
          <w:sz w:val="22"/>
          <w:szCs w:val="22"/>
          <w:lang w:val="lt-LT"/>
        </w:rPr>
        <w:t xml:space="preserve">: </w:t>
      </w:r>
      <w:r w:rsidR="00FA632F" w:rsidRPr="00FA632F">
        <w:rPr>
          <w:rFonts w:ascii="Arial" w:eastAsiaTheme="minorHAnsi" w:hAnsi="Arial" w:cs="Arial"/>
          <w:b w:val="0"/>
          <w:color w:val="auto"/>
          <w:sz w:val="22"/>
          <w:szCs w:val="22"/>
          <w:lang w:val="lt-LT"/>
        </w:rPr>
        <w:t>Sutarties vykdymo laiko</w:t>
      </w:r>
      <w:r w:rsidR="00FA632F">
        <w:rPr>
          <w:rFonts w:ascii="Arial" w:eastAsiaTheme="minorHAnsi" w:hAnsi="Arial" w:cs="Arial"/>
          <w:b w:val="0"/>
          <w:color w:val="auto"/>
          <w:sz w:val="22"/>
          <w:szCs w:val="22"/>
          <w:lang w:val="lt-LT"/>
        </w:rPr>
        <w:t xml:space="preserve">tarpiu suteikti teisę paslaugos teikėjui įvažiuoti į įmonės teritoriją. Suteikti </w:t>
      </w:r>
      <w:r w:rsidR="0040317F">
        <w:rPr>
          <w:rFonts w:ascii="Arial" w:eastAsiaTheme="minorHAnsi" w:hAnsi="Arial" w:cs="Arial"/>
          <w:b w:val="0"/>
          <w:color w:val="auto"/>
          <w:sz w:val="22"/>
          <w:szCs w:val="22"/>
          <w:lang w:val="lt-LT"/>
        </w:rPr>
        <w:t xml:space="preserve">galimybę </w:t>
      </w:r>
      <w:r w:rsidR="00FA632F">
        <w:rPr>
          <w:rFonts w:ascii="Arial" w:eastAsiaTheme="minorHAnsi" w:hAnsi="Arial" w:cs="Arial"/>
          <w:b w:val="0"/>
          <w:color w:val="auto"/>
          <w:sz w:val="22"/>
          <w:szCs w:val="22"/>
          <w:lang w:val="lt-LT"/>
        </w:rPr>
        <w:t>prisijung</w:t>
      </w:r>
      <w:r w:rsidR="0040317F">
        <w:rPr>
          <w:rFonts w:ascii="Arial" w:eastAsiaTheme="minorHAnsi" w:hAnsi="Arial" w:cs="Arial"/>
          <w:b w:val="0"/>
          <w:color w:val="auto"/>
          <w:sz w:val="22"/>
          <w:szCs w:val="22"/>
          <w:lang w:val="lt-LT"/>
        </w:rPr>
        <w:t>ti</w:t>
      </w:r>
      <w:r w:rsidR="00FA632F">
        <w:rPr>
          <w:rFonts w:ascii="Arial" w:eastAsiaTheme="minorHAnsi" w:hAnsi="Arial" w:cs="Arial"/>
          <w:b w:val="0"/>
          <w:color w:val="auto"/>
          <w:sz w:val="22"/>
          <w:szCs w:val="22"/>
          <w:lang w:val="lt-LT"/>
        </w:rPr>
        <w:t xml:space="preserve"> prie elektros tinklo </w:t>
      </w:r>
      <w:r w:rsidR="0040317F">
        <w:rPr>
          <w:rFonts w:ascii="Arial" w:eastAsiaTheme="minorHAnsi" w:hAnsi="Arial" w:cs="Arial"/>
          <w:b w:val="0"/>
          <w:color w:val="auto"/>
          <w:sz w:val="22"/>
          <w:szCs w:val="22"/>
          <w:lang w:val="lt-LT"/>
        </w:rPr>
        <w:t xml:space="preserve">elektrinius įrankius </w:t>
      </w:r>
      <w:r>
        <w:rPr>
          <w:rFonts w:ascii="Arial" w:eastAsiaTheme="minorHAnsi" w:hAnsi="Arial" w:cs="Arial"/>
          <w:b w:val="0"/>
          <w:color w:val="auto"/>
          <w:sz w:val="22"/>
          <w:szCs w:val="22"/>
          <w:lang w:val="lt-LT"/>
        </w:rPr>
        <w:t xml:space="preserve">pastato </w:t>
      </w:r>
      <w:r w:rsidR="00FA632F">
        <w:rPr>
          <w:rFonts w:ascii="Arial" w:eastAsiaTheme="minorHAnsi" w:hAnsi="Arial" w:cs="Arial"/>
          <w:b w:val="0"/>
          <w:color w:val="auto"/>
          <w:sz w:val="22"/>
          <w:szCs w:val="22"/>
          <w:lang w:val="lt-LT"/>
        </w:rPr>
        <w:t xml:space="preserve">remonto darbams atlikti. </w:t>
      </w:r>
      <w:r w:rsidR="004E161A">
        <w:rPr>
          <w:rFonts w:ascii="Arial" w:eastAsiaTheme="minorHAnsi" w:hAnsi="Arial" w:cs="Arial"/>
          <w:b w:val="0"/>
          <w:color w:val="auto"/>
          <w:sz w:val="22"/>
          <w:szCs w:val="22"/>
          <w:lang w:val="lt-LT"/>
        </w:rPr>
        <w:t xml:space="preserve">Baigus darbus atlikti pakartotinę pastato ekspertizę, kurios pagrindu bus įvertinta atliktų darbų kokybė. </w:t>
      </w:r>
    </w:p>
    <w:p w14:paraId="2AA2C3DC" w14:textId="77777777" w:rsidR="00513489" w:rsidRPr="001E1127" w:rsidRDefault="00513489" w:rsidP="00513489">
      <w:pPr>
        <w:spacing w:before="60" w:after="60"/>
        <w:rPr>
          <w:rFonts w:ascii="Arial" w:hAnsi="Arial" w:cs="Arial"/>
          <w:sz w:val="22"/>
          <w:szCs w:val="22"/>
        </w:rPr>
      </w:pPr>
    </w:p>
    <w:p w14:paraId="390BB1EB" w14:textId="77777777" w:rsidR="00513489" w:rsidRPr="001E1127" w:rsidRDefault="00513489" w:rsidP="00513489">
      <w:pPr>
        <w:rPr>
          <w:rFonts w:ascii="Arial" w:hAnsi="Arial" w:cs="Arial"/>
          <w:bCs/>
          <w:color w:val="404040" w:themeColor="text1" w:themeTint="BF"/>
          <w:sz w:val="22"/>
          <w:szCs w:val="22"/>
          <w:lang w:eastAsia="ja-JP"/>
        </w:rPr>
      </w:pPr>
    </w:p>
    <w:p w14:paraId="574C9E5B" w14:textId="3163F76E" w:rsidR="00637752" w:rsidRPr="001E1127" w:rsidRDefault="00637752" w:rsidP="00F876A5">
      <w:pPr>
        <w:pStyle w:val="Bodytext1"/>
        <w:shd w:val="clear" w:color="auto" w:fill="auto"/>
        <w:tabs>
          <w:tab w:val="left" w:pos="0"/>
        </w:tabs>
        <w:spacing w:before="0" w:after="0" w:line="240" w:lineRule="auto"/>
        <w:ind w:right="55" w:firstLine="0"/>
        <w:jc w:val="both"/>
        <w:rPr>
          <w:rFonts w:ascii="Arial" w:hAnsi="Arial" w:cs="Arial"/>
          <w:sz w:val="22"/>
          <w:szCs w:val="22"/>
        </w:rPr>
      </w:pPr>
    </w:p>
    <w:p w14:paraId="6317FFCA" w14:textId="7CD68C17" w:rsidR="00637752" w:rsidRPr="001E1127" w:rsidRDefault="000A1B4A" w:rsidP="00683531">
      <w:pPr>
        <w:pStyle w:val="Bodytext1"/>
        <w:shd w:val="clear" w:color="auto" w:fill="auto"/>
        <w:tabs>
          <w:tab w:val="left" w:pos="0"/>
        </w:tabs>
        <w:spacing w:before="0" w:after="0" w:line="240" w:lineRule="auto"/>
        <w:ind w:right="55" w:firstLine="0"/>
        <w:jc w:val="center"/>
        <w:rPr>
          <w:rFonts w:ascii="Arial" w:hAnsi="Arial" w:cs="Arial"/>
          <w:sz w:val="22"/>
          <w:szCs w:val="22"/>
        </w:rPr>
      </w:pPr>
      <w:r w:rsidRPr="001E1127">
        <w:rPr>
          <w:rFonts w:ascii="Arial" w:hAnsi="Arial" w:cs="Arial"/>
          <w:sz w:val="22"/>
          <w:szCs w:val="22"/>
        </w:rPr>
        <w:t>------------------------</w:t>
      </w:r>
    </w:p>
    <w:p w14:paraId="29A431A7" w14:textId="208D056E" w:rsidR="00637752" w:rsidRPr="001E1127" w:rsidRDefault="00637752" w:rsidP="00F876A5">
      <w:pPr>
        <w:pStyle w:val="Bodytext1"/>
        <w:shd w:val="clear" w:color="auto" w:fill="auto"/>
        <w:tabs>
          <w:tab w:val="left" w:pos="0"/>
        </w:tabs>
        <w:spacing w:before="0" w:after="0" w:line="240" w:lineRule="auto"/>
        <w:ind w:right="55" w:firstLine="0"/>
        <w:jc w:val="both"/>
        <w:rPr>
          <w:rFonts w:ascii="Arial" w:hAnsi="Arial" w:cs="Arial"/>
          <w:sz w:val="22"/>
          <w:szCs w:val="22"/>
        </w:rPr>
      </w:pPr>
    </w:p>
    <w:p w14:paraId="5D15FD97" w14:textId="2FAE5F46" w:rsidR="00BC612B" w:rsidRPr="001E1127" w:rsidRDefault="00BC612B" w:rsidP="00F876A5">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F89DCF7" w14:textId="76EED614" w:rsidR="00BC612B" w:rsidRPr="001E1127" w:rsidRDefault="00BC612B" w:rsidP="00F876A5">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397C21D" w14:textId="2FFEAE53" w:rsidR="00BC612B" w:rsidRPr="001E1127" w:rsidRDefault="00BC612B" w:rsidP="00F876A5">
      <w:pPr>
        <w:pStyle w:val="Bodytext1"/>
        <w:shd w:val="clear" w:color="auto" w:fill="auto"/>
        <w:tabs>
          <w:tab w:val="left" w:pos="0"/>
        </w:tabs>
        <w:spacing w:before="0" w:after="0" w:line="240" w:lineRule="auto"/>
        <w:ind w:right="55" w:firstLine="0"/>
        <w:jc w:val="both"/>
        <w:rPr>
          <w:rFonts w:ascii="Arial" w:hAnsi="Arial" w:cs="Arial"/>
          <w:sz w:val="22"/>
          <w:szCs w:val="22"/>
        </w:rPr>
      </w:pPr>
    </w:p>
    <w:sectPr w:rsidR="00BC612B" w:rsidRPr="001E1127" w:rsidSect="00013ED8">
      <w:headerReference w:type="default" r:id="rId8"/>
      <w:pgSz w:w="11905" w:h="16837"/>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372E" w14:textId="77777777" w:rsidR="003B2481" w:rsidRDefault="003B2481">
      <w:r>
        <w:separator/>
      </w:r>
    </w:p>
  </w:endnote>
  <w:endnote w:type="continuationSeparator" w:id="0">
    <w:p w14:paraId="5A70D42A" w14:textId="77777777" w:rsidR="003B2481" w:rsidRDefault="003B2481">
      <w:r>
        <w:continuationSeparator/>
      </w:r>
    </w:p>
  </w:endnote>
  <w:endnote w:type="continuationNotice" w:id="1">
    <w:p w14:paraId="46D670A3" w14:textId="77777777" w:rsidR="003B2481" w:rsidRDefault="003B2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B868F" w14:textId="77777777" w:rsidR="003B2481" w:rsidRDefault="003B2481">
      <w:r>
        <w:separator/>
      </w:r>
    </w:p>
  </w:footnote>
  <w:footnote w:type="continuationSeparator" w:id="0">
    <w:p w14:paraId="433E4CD2" w14:textId="77777777" w:rsidR="003B2481" w:rsidRDefault="003B2481">
      <w:r>
        <w:continuationSeparator/>
      </w:r>
    </w:p>
  </w:footnote>
  <w:footnote w:type="continuationNotice" w:id="1">
    <w:p w14:paraId="0B4F05D2" w14:textId="77777777" w:rsidR="003B2481" w:rsidRDefault="003B2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461F811" w:rsidR="00547C38" w:rsidRDefault="00547C38">
    <w:pPr>
      <w:pStyle w:val="Headerorfooter0"/>
      <w:framePr w:h="115" w:wrap="none" w:vAnchor="text" w:hAnchor="page" w:x="4058" w:y="1388"/>
      <w:shd w:val="clear" w:color="auto" w:fill="auto"/>
    </w:pPr>
  </w:p>
  <w:p w14:paraId="39CB6DC0" w14:textId="77777777" w:rsidR="00547C38" w:rsidRDefault="00547C38">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9"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0"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1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13"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986544274">
    <w:abstractNumId w:val="0"/>
  </w:num>
  <w:num w:numId="2" w16cid:durableId="1725252222">
    <w:abstractNumId w:val="1"/>
  </w:num>
  <w:num w:numId="3" w16cid:durableId="1797259851">
    <w:abstractNumId w:val="2"/>
  </w:num>
  <w:num w:numId="4" w16cid:durableId="307169092">
    <w:abstractNumId w:val="3"/>
  </w:num>
  <w:num w:numId="5" w16cid:durableId="1698696257">
    <w:abstractNumId w:val="11"/>
  </w:num>
  <w:num w:numId="6" w16cid:durableId="1053429281">
    <w:abstractNumId w:val="9"/>
  </w:num>
  <w:num w:numId="7" w16cid:durableId="592589008">
    <w:abstractNumId w:val="12"/>
  </w:num>
  <w:num w:numId="8" w16cid:durableId="1341079310">
    <w:abstractNumId w:val="13"/>
  </w:num>
  <w:num w:numId="9" w16cid:durableId="975061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1678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547610">
    <w:abstractNumId w:val="4"/>
  </w:num>
  <w:num w:numId="12" w16cid:durableId="1719010309">
    <w:abstractNumId w:val="16"/>
  </w:num>
  <w:num w:numId="13" w16cid:durableId="535240769">
    <w:abstractNumId w:val="6"/>
  </w:num>
  <w:num w:numId="14" w16cid:durableId="1844933718">
    <w:abstractNumId w:val="5"/>
  </w:num>
  <w:num w:numId="15" w16cid:durableId="1337534020">
    <w:abstractNumId w:val="15"/>
  </w:num>
  <w:num w:numId="16" w16cid:durableId="1325279537">
    <w:abstractNumId w:val="10"/>
  </w:num>
  <w:num w:numId="17" w16cid:durableId="650794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2176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E0"/>
    <w:rsid w:val="00006016"/>
    <w:rsid w:val="000066C2"/>
    <w:rsid w:val="00010A78"/>
    <w:rsid w:val="0001275E"/>
    <w:rsid w:val="00013ED8"/>
    <w:rsid w:val="000149C4"/>
    <w:rsid w:val="00015F11"/>
    <w:rsid w:val="0001788E"/>
    <w:rsid w:val="000222F7"/>
    <w:rsid w:val="00023584"/>
    <w:rsid w:val="000308B5"/>
    <w:rsid w:val="00036606"/>
    <w:rsid w:val="00040CBE"/>
    <w:rsid w:val="00042E11"/>
    <w:rsid w:val="00047E0C"/>
    <w:rsid w:val="000577F9"/>
    <w:rsid w:val="000610D0"/>
    <w:rsid w:val="00066AE2"/>
    <w:rsid w:val="000728C5"/>
    <w:rsid w:val="00073B48"/>
    <w:rsid w:val="00077680"/>
    <w:rsid w:val="0009087E"/>
    <w:rsid w:val="00090A88"/>
    <w:rsid w:val="0009188E"/>
    <w:rsid w:val="000937B1"/>
    <w:rsid w:val="00095403"/>
    <w:rsid w:val="000959A5"/>
    <w:rsid w:val="00095B90"/>
    <w:rsid w:val="00097846"/>
    <w:rsid w:val="000A0B15"/>
    <w:rsid w:val="000A1231"/>
    <w:rsid w:val="000A1B4A"/>
    <w:rsid w:val="000B1AEE"/>
    <w:rsid w:val="000B1F0C"/>
    <w:rsid w:val="000B5799"/>
    <w:rsid w:val="000C662A"/>
    <w:rsid w:val="000D1FE2"/>
    <w:rsid w:val="000D2206"/>
    <w:rsid w:val="000D29F7"/>
    <w:rsid w:val="000D60BF"/>
    <w:rsid w:val="000E2700"/>
    <w:rsid w:val="000E3D80"/>
    <w:rsid w:val="000E78B4"/>
    <w:rsid w:val="000F398B"/>
    <w:rsid w:val="000F3A73"/>
    <w:rsid w:val="000F6D4F"/>
    <w:rsid w:val="001001AA"/>
    <w:rsid w:val="0010192A"/>
    <w:rsid w:val="00101C1A"/>
    <w:rsid w:val="00115C58"/>
    <w:rsid w:val="00120747"/>
    <w:rsid w:val="001236A6"/>
    <w:rsid w:val="00125B11"/>
    <w:rsid w:val="001263B4"/>
    <w:rsid w:val="00126E76"/>
    <w:rsid w:val="001324EF"/>
    <w:rsid w:val="00132AF7"/>
    <w:rsid w:val="001340EF"/>
    <w:rsid w:val="00134149"/>
    <w:rsid w:val="001364A1"/>
    <w:rsid w:val="00136DC3"/>
    <w:rsid w:val="0014324E"/>
    <w:rsid w:val="001475B7"/>
    <w:rsid w:val="001475C4"/>
    <w:rsid w:val="0015262E"/>
    <w:rsid w:val="00154555"/>
    <w:rsid w:val="00155F7B"/>
    <w:rsid w:val="00156FF2"/>
    <w:rsid w:val="001614F6"/>
    <w:rsid w:val="00162E30"/>
    <w:rsid w:val="001636F4"/>
    <w:rsid w:val="001672B2"/>
    <w:rsid w:val="00171533"/>
    <w:rsid w:val="0017405E"/>
    <w:rsid w:val="00175D82"/>
    <w:rsid w:val="00177583"/>
    <w:rsid w:val="001815CD"/>
    <w:rsid w:val="001831A8"/>
    <w:rsid w:val="00183645"/>
    <w:rsid w:val="001844B8"/>
    <w:rsid w:val="0018460F"/>
    <w:rsid w:val="001851A5"/>
    <w:rsid w:val="0018764E"/>
    <w:rsid w:val="001879E1"/>
    <w:rsid w:val="00190362"/>
    <w:rsid w:val="001953AE"/>
    <w:rsid w:val="00195422"/>
    <w:rsid w:val="0019598D"/>
    <w:rsid w:val="00195AAE"/>
    <w:rsid w:val="00197626"/>
    <w:rsid w:val="001A2778"/>
    <w:rsid w:val="001A4AF2"/>
    <w:rsid w:val="001B04AD"/>
    <w:rsid w:val="001C0451"/>
    <w:rsid w:val="001C47CE"/>
    <w:rsid w:val="001C48FB"/>
    <w:rsid w:val="001C50B2"/>
    <w:rsid w:val="001C5AEA"/>
    <w:rsid w:val="001D00F0"/>
    <w:rsid w:val="001D07AA"/>
    <w:rsid w:val="001D5BE0"/>
    <w:rsid w:val="001E1127"/>
    <w:rsid w:val="001E2A19"/>
    <w:rsid w:val="001E5EDE"/>
    <w:rsid w:val="001E6188"/>
    <w:rsid w:val="001F1113"/>
    <w:rsid w:val="001F364D"/>
    <w:rsid w:val="001F3E48"/>
    <w:rsid w:val="001F7CBF"/>
    <w:rsid w:val="00200EA8"/>
    <w:rsid w:val="002060CE"/>
    <w:rsid w:val="00210F0B"/>
    <w:rsid w:val="00212178"/>
    <w:rsid w:val="00212362"/>
    <w:rsid w:val="002142C0"/>
    <w:rsid w:val="00217CB4"/>
    <w:rsid w:val="00223575"/>
    <w:rsid w:val="00223DCA"/>
    <w:rsid w:val="00230215"/>
    <w:rsid w:val="00233012"/>
    <w:rsid w:val="0023579D"/>
    <w:rsid w:val="00240C7A"/>
    <w:rsid w:val="00243EAA"/>
    <w:rsid w:val="00245A06"/>
    <w:rsid w:val="002476EC"/>
    <w:rsid w:val="00251002"/>
    <w:rsid w:val="00261B9F"/>
    <w:rsid w:val="00263613"/>
    <w:rsid w:val="00266C48"/>
    <w:rsid w:val="00285953"/>
    <w:rsid w:val="00297A95"/>
    <w:rsid w:val="002A1DD2"/>
    <w:rsid w:val="002A28B1"/>
    <w:rsid w:val="002A5C3B"/>
    <w:rsid w:val="002A6439"/>
    <w:rsid w:val="002B1589"/>
    <w:rsid w:val="002B47A1"/>
    <w:rsid w:val="002B4EF2"/>
    <w:rsid w:val="002B7EA0"/>
    <w:rsid w:val="002C082F"/>
    <w:rsid w:val="002C2615"/>
    <w:rsid w:val="002C5D81"/>
    <w:rsid w:val="002D040F"/>
    <w:rsid w:val="002D41FB"/>
    <w:rsid w:val="002D71B4"/>
    <w:rsid w:val="002E3552"/>
    <w:rsid w:val="002E5A00"/>
    <w:rsid w:val="002E65BB"/>
    <w:rsid w:val="002E6E54"/>
    <w:rsid w:val="002E751E"/>
    <w:rsid w:val="002F429D"/>
    <w:rsid w:val="003000C5"/>
    <w:rsid w:val="00300C45"/>
    <w:rsid w:val="00302A9C"/>
    <w:rsid w:val="00302E0F"/>
    <w:rsid w:val="00304596"/>
    <w:rsid w:val="00306EA7"/>
    <w:rsid w:val="00310527"/>
    <w:rsid w:val="00311903"/>
    <w:rsid w:val="00311EC4"/>
    <w:rsid w:val="003169F2"/>
    <w:rsid w:val="003242BF"/>
    <w:rsid w:val="00330B53"/>
    <w:rsid w:val="00331C15"/>
    <w:rsid w:val="00342273"/>
    <w:rsid w:val="0034513C"/>
    <w:rsid w:val="003502D7"/>
    <w:rsid w:val="003506FF"/>
    <w:rsid w:val="00352EBA"/>
    <w:rsid w:val="0035450F"/>
    <w:rsid w:val="003559D9"/>
    <w:rsid w:val="00355C6B"/>
    <w:rsid w:val="00357E8D"/>
    <w:rsid w:val="00360771"/>
    <w:rsid w:val="00363CFF"/>
    <w:rsid w:val="0037067E"/>
    <w:rsid w:val="003762F4"/>
    <w:rsid w:val="003766F5"/>
    <w:rsid w:val="0038110B"/>
    <w:rsid w:val="003826B1"/>
    <w:rsid w:val="003837FB"/>
    <w:rsid w:val="00384761"/>
    <w:rsid w:val="00384857"/>
    <w:rsid w:val="00393C59"/>
    <w:rsid w:val="003A2900"/>
    <w:rsid w:val="003A3931"/>
    <w:rsid w:val="003A783C"/>
    <w:rsid w:val="003B2481"/>
    <w:rsid w:val="003C0526"/>
    <w:rsid w:val="003C29C6"/>
    <w:rsid w:val="003C36E2"/>
    <w:rsid w:val="003C49CF"/>
    <w:rsid w:val="003C5D51"/>
    <w:rsid w:val="003D15A8"/>
    <w:rsid w:val="003D1C79"/>
    <w:rsid w:val="003E0D48"/>
    <w:rsid w:val="003E394C"/>
    <w:rsid w:val="003E41D7"/>
    <w:rsid w:val="003E5A99"/>
    <w:rsid w:val="003F1B2C"/>
    <w:rsid w:val="003F29EA"/>
    <w:rsid w:val="003F436A"/>
    <w:rsid w:val="004025F4"/>
    <w:rsid w:val="0040317F"/>
    <w:rsid w:val="00404610"/>
    <w:rsid w:val="00407EC2"/>
    <w:rsid w:val="0041350E"/>
    <w:rsid w:val="00414D00"/>
    <w:rsid w:val="00420DB3"/>
    <w:rsid w:val="004275C7"/>
    <w:rsid w:val="00431A23"/>
    <w:rsid w:val="00432BB8"/>
    <w:rsid w:val="00434CFD"/>
    <w:rsid w:val="00443B23"/>
    <w:rsid w:val="00447CEC"/>
    <w:rsid w:val="004504CF"/>
    <w:rsid w:val="00451011"/>
    <w:rsid w:val="00451973"/>
    <w:rsid w:val="00452748"/>
    <w:rsid w:val="00453AD7"/>
    <w:rsid w:val="00461827"/>
    <w:rsid w:val="00461D6D"/>
    <w:rsid w:val="004658D1"/>
    <w:rsid w:val="00472C6B"/>
    <w:rsid w:val="00472C9F"/>
    <w:rsid w:val="004827B5"/>
    <w:rsid w:val="00484ADB"/>
    <w:rsid w:val="00492FFB"/>
    <w:rsid w:val="004938C5"/>
    <w:rsid w:val="00496E5C"/>
    <w:rsid w:val="004A2D22"/>
    <w:rsid w:val="004A5AE4"/>
    <w:rsid w:val="004B055C"/>
    <w:rsid w:val="004B3EA0"/>
    <w:rsid w:val="004B4DB5"/>
    <w:rsid w:val="004B6D77"/>
    <w:rsid w:val="004C7385"/>
    <w:rsid w:val="004C75DA"/>
    <w:rsid w:val="004D0158"/>
    <w:rsid w:val="004D46CE"/>
    <w:rsid w:val="004D4BC7"/>
    <w:rsid w:val="004D6BC2"/>
    <w:rsid w:val="004E145E"/>
    <w:rsid w:val="004E161A"/>
    <w:rsid w:val="004E7E89"/>
    <w:rsid w:val="004F1381"/>
    <w:rsid w:val="004F7035"/>
    <w:rsid w:val="004F7B6A"/>
    <w:rsid w:val="00500AF5"/>
    <w:rsid w:val="0050184E"/>
    <w:rsid w:val="00503EFA"/>
    <w:rsid w:val="00510421"/>
    <w:rsid w:val="00510DDE"/>
    <w:rsid w:val="00513489"/>
    <w:rsid w:val="00514263"/>
    <w:rsid w:val="00515D62"/>
    <w:rsid w:val="0052741B"/>
    <w:rsid w:val="005311B0"/>
    <w:rsid w:val="005319BD"/>
    <w:rsid w:val="00532E58"/>
    <w:rsid w:val="005351D7"/>
    <w:rsid w:val="00537F48"/>
    <w:rsid w:val="005400D1"/>
    <w:rsid w:val="005406EA"/>
    <w:rsid w:val="0054095C"/>
    <w:rsid w:val="00541047"/>
    <w:rsid w:val="00541B47"/>
    <w:rsid w:val="00547C38"/>
    <w:rsid w:val="00547C6C"/>
    <w:rsid w:val="00550612"/>
    <w:rsid w:val="00550716"/>
    <w:rsid w:val="00551856"/>
    <w:rsid w:val="00556C40"/>
    <w:rsid w:val="005638B4"/>
    <w:rsid w:val="00564A71"/>
    <w:rsid w:val="0056681D"/>
    <w:rsid w:val="00574643"/>
    <w:rsid w:val="0058418F"/>
    <w:rsid w:val="00592214"/>
    <w:rsid w:val="005949A5"/>
    <w:rsid w:val="00595396"/>
    <w:rsid w:val="00596006"/>
    <w:rsid w:val="005A1754"/>
    <w:rsid w:val="005A396D"/>
    <w:rsid w:val="005A6995"/>
    <w:rsid w:val="005B0815"/>
    <w:rsid w:val="005B400A"/>
    <w:rsid w:val="005B5D9E"/>
    <w:rsid w:val="005C0D0F"/>
    <w:rsid w:val="005C5E18"/>
    <w:rsid w:val="005C638D"/>
    <w:rsid w:val="005D1B00"/>
    <w:rsid w:val="005E15D1"/>
    <w:rsid w:val="005E21A0"/>
    <w:rsid w:val="005E48E6"/>
    <w:rsid w:val="005F0795"/>
    <w:rsid w:val="005F0908"/>
    <w:rsid w:val="005F2D0D"/>
    <w:rsid w:val="00603AEC"/>
    <w:rsid w:val="00603C3C"/>
    <w:rsid w:val="00611631"/>
    <w:rsid w:val="00612132"/>
    <w:rsid w:val="00612848"/>
    <w:rsid w:val="00612A3E"/>
    <w:rsid w:val="00614473"/>
    <w:rsid w:val="00630404"/>
    <w:rsid w:val="006313F4"/>
    <w:rsid w:val="00637752"/>
    <w:rsid w:val="00643682"/>
    <w:rsid w:val="00645C87"/>
    <w:rsid w:val="00646210"/>
    <w:rsid w:val="006472BE"/>
    <w:rsid w:val="00650B1A"/>
    <w:rsid w:val="0065292B"/>
    <w:rsid w:val="00665C24"/>
    <w:rsid w:val="00672708"/>
    <w:rsid w:val="00674AE0"/>
    <w:rsid w:val="00677675"/>
    <w:rsid w:val="00680010"/>
    <w:rsid w:val="00681ACE"/>
    <w:rsid w:val="00683531"/>
    <w:rsid w:val="006874F1"/>
    <w:rsid w:val="00691587"/>
    <w:rsid w:val="00695FD8"/>
    <w:rsid w:val="006B517F"/>
    <w:rsid w:val="006C0EDC"/>
    <w:rsid w:val="006E15BB"/>
    <w:rsid w:val="006F11B2"/>
    <w:rsid w:val="006F53C1"/>
    <w:rsid w:val="00701087"/>
    <w:rsid w:val="00701877"/>
    <w:rsid w:val="007039B5"/>
    <w:rsid w:val="00713C01"/>
    <w:rsid w:val="0071434F"/>
    <w:rsid w:val="00714356"/>
    <w:rsid w:val="00716526"/>
    <w:rsid w:val="00721583"/>
    <w:rsid w:val="00726051"/>
    <w:rsid w:val="00726B63"/>
    <w:rsid w:val="00735A88"/>
    <w:rsid w:val="007419FB"/>
    <w:rsid w:val="00743910"/>
    <w:rsid w:val="0074458E"/>
    <w:rsid w:val="00745CFF"/>
    <w:rsid w:val="007521EB"/>
    <w:rsid w:val="00752435"/>
    <w:rsid w:val="007554D4"/>
    <w:rsid w:val="00761C1F"/>
    <w:rsid w:val="00762FDF"/>
    <w:rsid w:val="00777972"/>
    <w:rsid w:val="007779F5"/>
    <w:rsid w:val="007820A6"/>
    <w:rsid w:val="00782413"/>
    <w:rsid w:val="00783D93"/>
    <w:rsid w:val="0078450E"/>
    <w:rsid w:val="0078512D"/>
    <w:rsid w:val="00785E4C"/>
    <w:rsid w:val="00791736"/>
    <w:rsid w:val="00796546"/>
    <w:rsid w:val="0079711B"/>
    <w:rsid w:val="0079739C"/>
    <w:rsid w:val="007A2639"/>
    <w:rsid w:val="007A6510"/>
    <w:rsid w:val="007B1F4D"/>
    <w:rsid w:val="007B331E"/>
    <w:rsid w:val="007B3FAA"/>
    <w:rsid w:val="007B52F0"/>
    <w:rsid w:val="007C1EEA"/>
    <w:rsid w:val="007D1287"/>
    <w:rsid w:val="007D277F"/>
    <w:rsid w:val="007D32CD"/>
    <w:rsid w:val="007E0212"/>
    <w:rsid w:val="007E7E14"/>
    <w:rsid w:val="007F1457"/>
    <w:rsid w:val="007F2B2F"/>
    <w:rsid w:val="007F499C"/>
    <w:rsid w:val="007F6D33"/>
    <w:rsid w:val="007F709D"/>
    <w:rsid w:val="00800A1F"/>
    <w:rsid w:val="0081163D"/>
    <w:rsid w:val="00811E56"/>
    <w:rsid w:val="0081307B"/>
    <w:rsid w:val="008174A3"/>
    <w:rsid w:val="008211B0"/>
    <w:rsid w:val="008258A3"/>
    <w:rsid w:val="008262E1"/>
    <w:rsid w:val="00832A18"/>
    <w:rsid w:val="00833401"/>
    <w:rsid w:val="00840560"/>
    <w:rsid w:val="00846E76"/>
    <w:rsid w:val="00847B6E"/>
    <w:rsid w:val="0085188B"/>
    <w:rsid w:val="008523DE"/>
    <w:rsid w:val="00853D35"/>
    <w:rsid w:val="0085620F"/>
    <w:rsid w:val="00863238"/>
    <w:rsid w:val="00870019"/>
    <w:rsid w:val="00870C2A"/>
    <w:rsid w:val="0087194F"/>
    <w:rsid w:val="00873E4B"/>
    <w:rsid w:val="00877016"/>
    <w:rsid w:val="00880C44"/>
    <w:rsid w:val="00882047"/>
    <w:rsid w:val="00883060"/>
    <w:rsid w:val="00885D67"/>
    <w:rsid w:val="00892AF2"/>
    <w:rsid w:val="00895EB1"/>
    <w:rsid w:val="0089646A"/>
    <w:rsid w:val="008A4536"/>
    <w:rsid w:val="008A701D"/>
    <w:rsid w:val="008A786B"/>
    <w:rsid w:val="008B311A"/>
    <w:rsid w:val="008B3A62"/>
    <w:rsid w:val="008C5465"/>
    <w:rsid w:val="008D4207"/>
    <w:rsid w:val="008D659F"/>
    <w:rsid w:val="008D68DA"/>
    <w:rsid w:val="008E0340"/>
    <w:rsid w:val="008F1586"/>
    <w:rsid w:val="008F2727"/>
    <w:rsid w:val="008F5765"/>
    <w:rsid w:val="009024C6"/>
    <w:rsid w:val="009031DD"/>
    <w:rsid w:val="00911035"/>
    <w:rsid w:val="00916DFE"/>
    <w:rsid w:val="00923518"/>
    <w:rsid w:val="0093539B"/>
    <w:rsid w:val="00941C5F"/>
    <w:rsid w:val="00945791"/>
    <w:rsid w:val="00945AFD"/>
    <w:rsid w:val="00946C6A"/>
    <w:rsid w:val="00950A50"/>
    <w:rsid w:val="00953706"/>
    <w:rsid w:val="0095542A"/>
    <w:rsid w:val="00956B1F"/>
    <w:rsid w:val="00962AF3"/>
    <w:rsid w:val="0096474B"/>
    <w:rsid w:val="00965839"/>
    <w:rsid w:val="0096659E"/>
    <w:rsid w:val="00970E1C"/>
    <w:rsid w:val="00975B05"/>
    <w:rsid w:val="009776EA"/>
    <w:rsid w:val="00982B8E"/>
    <w:rsid w:val="009855FF"/>
    <w:rsid w:val="00985704"/>
    <w:rsid w:val="0099099A"/>
    <w:rsid w:val="00990C9C"/>
    <w:rsid w:val="00996324"/>
    <w:rsid w:val="009965BA"/>
    <w:rsid w:val="009A055B"/>
    <w:rsid w:val="009A15A7"/>
    <w:rsid w:val="009A3563"/>
    <w:rsid w:val="009A7E87"/>
    <w:rsid w:val="009B2615"/>
    <w:rsid w:val="009B2BFD"/>
    <w:rsid w:val="009B33D6"/>
    <w:rsid w:val="009B3B45"/>
    <w:rsid w:val="009B4846"/>
    <w:rsid w:val="009B76F3"/>
    <w:rsid w:val="009C0ACF"/>
    <w:rsid w:val="009C553C"/>
    <w:rsid w:val="009C7004"/>
    <w:rsid w:val="009D4D3E"/>
    <w:rsid w:val="009D50D9"/>
    <w:rsid w:val="009D767A"/>
    <w:rsid w:val="009D7F2C"/>
    <w:rsid w:val="009E44AB"/>
    <w:rsid w:val="009E72B9"/>
    <w:rsid w:val="009F0343"/>
    <w:rsid w:val="009F3424"/>
    <w:rsid w:val="009F4AD4"/>
    <w:rsid w:val="009F56E5"/>
    <w:rsid w:val="00A03B84"/>
    <w:rsid w:val="00A04C88"/>
    <w:rsid w:val="00A0757E"/>
    <w:rsid w:val="00A156D3"/>
    <w:rsid w:val="00A2340F"/>
    <w:rsid w:val="00A25C2C"/>
    <w:rsid w:val="00A25DCA"/>
    <w:rsid w:val="00A343C3"/>
    <w:rsid w:val="00A35909"/>
    <w:rsid w:val="00A41DFC"/>
    <w:rsid w:val="00A448F5"/>
    <w:rsid w:val="00A60942"/>
    <w:rsid w:val="00A6161E"/>
    <w:rsid w:val="00A76485"/>
    <w:rsid w:val="00A77E0F"/>
    <w:rsid w:val="00A80829"/>
    <w:rsid w:val="00A97CC1"/>
    <w:rsid w:val="00AA398E"/>
    <w:rsid w:val="00AA579B"/>
    <w:rsid w:val="00AA6EBD"/>
    <w:rsid w:val="00AB387F"/>
    <w:rsid w:val="00AC5343"/>
    <w:rsid w:val="00AC5883"/>
    <w:rsid w:val="00AC6DE2"/>
    <w:rsid w:val="00AD7DA0"/>
    <w:rsid w:val="00AE28B7"/>
    <w:rsid w:val="00AE6BA4"/>
    <w:rsid w:val="00B01E28"/>
    <w:rsid w:val="00B021AD"/>
    <w:rsid w:val="00B07FE3"/>
    <w:rsid w:val="00B17A47"/>
    <w:rsid w:val="00B208CD"/>
    <w:rsid w:val="00B304D4"/>
    <w:rsid w:val="00B31516"/>
    <w:rsid w:val="00B33DAC"/>
    <w:rsid w:val="00B3422D"/>
    <w:rsid w:val="00B34291"/>
    <w:rsid w:val="00B356B0"/>
    <w:rsid w:val="00B3696A"/>
    <w:rsid w:val="00B440DB"/>
    <w:rsid w:val="00B467FE"/>
    <w:rsid w:val="00B47194"/>
    <w:rsid w:val="00B5246A"/>
    <w:rsid w:val="00B526DC"/>
    <w:rsid w:val="00B52C78"/>
    <w:rsid w:val="00B54C6B"/>
    <w:rsid w:val="00B7102F"/>
    <w:rsid w:val="00B71C6E"/>
    <w:rsid w:val="00B74BFB"/>
    <w:rsid w:val="00B81A9B"/>
    <w:rsid w:val="00B8589E"/>
    <w:rsid w:val="00B85FD7"/>
    <w:rsid w:val="00B860BF"/>
    <w:rsid w:val="00B87817"/>
    <w:rsid w:val="00BA2335"/>
    <w:rsid w:val="00BA307C"/>
    <w:rsid w:val="00BB2749"/>
    <w:rsid w:val="00BB6005"/>
    <w:rsid w:val="00BC292F"/>
    <w:rsid w:val="00BC612B"/>
    <w:rsid w:val="00BC652B"/>
    <w:rsid w:val="00BD1DD0"/>
    <w:rsid w:val="00BD2051"/>
    <w:rsid w:val="00BE386D"/>
    <w:rsid w:val="00BE47F6"/>
    <w:rsid w:val="00BE51FA"/>
    <w:rsid w:val="00BE59A8"/>
    <w:rsid w:val="00BF0AFE"/>
    <w:rsid w:val="00BF4C15"/>
    <w:rsid w:val="00BF7FA1"/>
    <w:rsid w:val="00C0399D"/>
    <w:rsid w:val="00C03B10"/>
    <w:rsid w:val="00C04581"/>
    <w:rsid w:val="00C047F6"/>
    <w:rsid w:val="00C0678F"/>
    <w:rsid w:val="00C13D5E"/>
    <w:rsid w:val="00C21756"/>
    <w:rsid w:val="00C26F38"/>
    <w:rsid w:val="00C31684"/>
    <w:rsid w:val="00C316A4"/>
    <w:rsid w:val="00C41E0C"/>
    <w:rsid w:val="00C446DC"/>
    <w:rsid w:val="00C45C7A"/>
    <w:rsid w:val="00C500B1"/>
    <w:rsid w:val="00C53932"/>
    <w:rsid w:val="00C56346"/>
    <w:rsid w:val="00C609A5"/>
    <w:rsid w:val="00C6123B"/>
    <w:rsid w:val="00C612E2"/>
    <w:rsid w:val="00C705D2"/>
    <w:rsid w:val="00C70DC2"/>
    <w:rsid w:val="00C73B52"/>
    <w:rsid w:val="00C765A3"/>
    <w:rsid w:val="00C82A5D"/>
    <w:rsid w:val="00C8539A"/>
    <w:rsid w:val="00C85FF7"/>
    <w:rsid w:val="00C909DB"/>
    <w:rsid w:val="00C90E9A"/>
    <w:rsid w:val="00C92964"/>
    <w:rsid w:val="00C958A5"/>
    <w:rsid w:val="00C96464"/>
    <w:rsid w:val="00C96874"/>
    <w:rsid w:val="00C969DF"/>
    <w:rsid w:val="00CA2C46"/>
    <w:rsid w:val="00CA3016"/>
    <w:rsid w:val="00CA392D"/>
    <w:rsid w:val="00CA4165"/>
    <w:rsid w:val="00CA56C8"/>
    <w:rsid w:val="00CB236C"/>
    <w:rsid w:val="00CB495F"/>
    <w:rsid w:val="00CC0051"/>
    <w:rsid w:val="00CD226F"/>
    <w:rsid w:val="00CD4C6E"/>
    <w:rsid w:val="00CD7669"/>
    <w:rsid w:val="00CE035E"/>
    <w:rsid w:val="00CE4C13"/>
    <w:rsid w:val="00CF6351"/>
    <w:rsid w:val="00CF6B6B"/>
    <w:rsid w:val="00CF7A4B"/>
    <w:rsid w:val="00D03FF3"/>
    <w:rsid w:val="00D057D7"/>
    <w:rsid w:val="00D13F9C"/>
    <w:rsid w:val="00D15663"/>
    <w:rsid w:val="00D15BE3"/>
    <w:rsid w:val="00D15DCF"/>
    <w:rsid w:val="00D16064"/>
    <w:rsid w:val="00D363D0"/>
    <w:rsid w:val="00D37CE0"/>
    <w:rsid w:val="00D408A4"/>
    <w:rsid w:val="00D411B0"/>
    <w:rsid w:val="00D4432D"/>
    <w:rsid w:val="00D55425"/>
    <w:rsid w:val="00D61278"/>
    <w:rsid w:val="00D63912"/>
    <w:rsid w:val="00D71E71"/>
    <w:rsid w:val="00D76E86"/>
    <w:rsid w:val="00D81231"/>
    <w:rsid w:val="00D85F63"/>
    <w:rsid w:val="00D87378"/>
    <w:rsid w:val="00D93E79"/>
    <w:rsid w:val="00D94183"/>
    <w:rsid w:val="00D9434A"/>
    <w:rsid w:val="00DA15A8"/>
    <w:rsid w:val="00DA3D44"/>
    <w:rsid w:val="00DB26FB"/>
    <w:rsid w:val="00DC0FE6"/>
    <w:rsid w:val="00DC1F37"/>
    <w:rsid w:val="00DC2345"/>
    <w:rsid w:val="00DC2C94"/>
    <w:rsid w:val="00DC4855"/>
    <w:rsid w:val="00DC6202"/>
    <w:rsid w:val="00DD0DC4"/>
    <w:rsid w:val="00DD0DE8"/>
    <w:rsid w:val="00DD28A0"/>
    <w:rsid w:val="00DD4143"/>
    <w:rsid w:val="00DE6A14"/>
    <w:rsid w:val="00E0079E"/>
    <w:rsid w:val="00E01300"/>
    <w:rsid w:val="00E01773"/>
    <w:rsid w:val="00E02EB3"/>
    <w:rsid w:val="00E0423B"/>
    <w:rsid w:val="00E120C0"/>
    <w:rsid w:val="00E13F88"/>
    <w:rsid w:val="00E15D08"/>
    <w:rsid w:val="00E16B68"/>
    <w:rsid w:val="00E27EF1"/>
    <w:rsid w:val="00E321F6"/>
    <w:rsid w:val="00E41537"/>
    <w:rsid w:val="00E44256"/>
    <w:rsid w:val="00E44D08"/>
    <w:rsid w:val="00E44F0B"/>
    <w:rsid w:val="00E46C00"/>
    <w:rsid w:val="00E52104"/>
    <w:rsid w:val="00E522E7"/>
    <w:rsid w:val="00E600B9"/>
    <w:rsid w:val="00E7122A"/>
    <w:rsid w:val="00E71469"/>
    <w:rsid w:val="00E73B60"/>
    <w:rsid w:val="00E7586C"/>
    <w:rsid w:val="00E76D96"/>
    <w:rsid w:val="00E778FF"/>
    <w:rsid w:val="00E81F9F"/>
    <w:rsid w:val="00E8306E"/>
    <w:rsid w:val="00E8333F"/>
    <w:rsid w:val="00E834C6"/>
    <w:rsid w:val="00E84278"/>
    <w:rsid w:val="00E845D9"/>
    <w:rsid w:val="00E857EB"/>
    <w:rsid w:val="00E85BA9"/>
    <w:rsid w:val="00EA0C91"/>
    <w:rsid w:val="00EA35F3"/>
    <w:rsid w:val="00EA4089"/>
    <w:rsid w:val="00EB0A06"/>
    <w:rsid w:val="00EB6043"/>
    <w:rsid w:val="00EC0CDD"/>
    <w:rsid w:val="00EC17FC"/>
    <w:rsid w:val="00ED083B"/>
    <w:rsid w:val="00ED2D87"/>
    <w:rsid w:val="00ED62B5"/>
    <w:rsid w:val="00EE129A"/>
    <w:rsid w:val="00EE5F00"/>
    <w:rsid w:val="00EE7C19"/>
    <w:rsid w:val="00EF394D"/>
    <w:rsid w:val="00F015B8"/>
    <w:rsid w:val="00F02668"/>
    <w:rsid w:val="00F05A97"/>
    <w:rsid w:val="00F125B1"/>
    <w:rsid w:val="00F209E8"/>
    <w:rsid w:val="00F26A90"/>
    <w:rsid w:val="00F26CCA"/>
    <w:rsid w:val="00F27960"/>
    <w:rsid w:val="00F27CE6"/>
    <w:rsid w:val="00F30A05"/>
    <w:rsid w:val="00F33448"/>
    <w:rsid w:val="00F33DF9"/>
    <w:rsid w:val="00F33E67"/>
    <w:rsid w:val="00F34B5B"/>
    <w:rsid w:val="00F354C8"/>
    <w:rsid w:val="00F55FFB"/>
    <w:rsid w:val="00F60A21"/>
    <w:rsid w:val="00F61025"/>
    <w:rsid w:val="00F64A6A"/>
    <w:rsid w:val="00F66246"/>
    <w:rsid w:val="00F67DEE"/>
    <w:rsid w:val="00F705CF"/>
    <w:rsid w:val="00F720C8"/>
    <w:rsid w:val="00F72536"/>
    <w:rsid w:val="00F87030"/>
    <w:rsid w:val="00F876A5"/>
    <w:rsid w:val="00F93AFA"/>
    <w:rsid w:val="00FA29C8"/>
    <w:rsid w:val="00FA37F0"/>
    <w:rsid w:val="00FA4B59"/>
    <w:rsid w:val="00FA5273"/>
    <w:rsid w:val="00FA5AA9"/>
    <w:rsid w:val="00FA632F"/>
    <w:rsid w:val="00FB0DE4"/>
    <w:rsid w:val="00FB69F7"/>
    <w:rsid w:val="00FB72E7"/>
    <w:rsid w:val="00FB7681"/>
    <w:rsid w:val="00FB7F93"/>
    <w:rsid w:val="00FC7822"/>
    <w:rsid w:val="00FD48AB"/>
    <w:rsid w:val="00FD5E82"/>
    <w:rsid w:val="00FD6248"/>
    <w:rsid w:val="00FD6B84"/>
    <w:rsid w:val="00FE08EA"/>
    <w:rsid w:val="00FE0DCB"/>
    <w:rsid w:val="00FE2C20"/>
    <w:rsid w:val="00FF29D6"/>
    <w:rsid w:val="00FF39BE"/>
    <w:rsid w:val="24B02041"/>
    <w:rsid w:val="3579A30F"/>
    <w:rsid w:val="6434F9C4"/>
    <w:rsid w:val="65E1A13A"/>
    <w:rsid w:val="6639468D"/>
    <w:rsid w:val="7A926E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D3285BA3-3BFB-4690-A128-241CA387C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semiHidden/>
    <w:unhideWhenUsed/>
    <w:rsid w:val="005F0795"/>
    <w:rPr>
      <w:sz w:val="20"/>
      <w:szCs w:val="20"/>
    </w:rPr>
  </w:style>
  <w:style w:type="character" w:customStyle="1" w:styleId="KomentarotekstasDiagrama">
    <w:name w:val="Komentaro tekstas Diagrama"/>
    <w:basedOn w:val="Numatytasispastraiposriftas"/>
    <w:link w:val="Komentarotekstas"/>
    <w:semiHidden/>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7B52F0"/>
    <w:pPr>
      <w:ind w:left="720"/>
      <w:contextualSpacing/>
    </w:pPr>
  </w:style>
  <w:style w:type="table" w:styleId="Lentelstinklelis">
    <w:name w:val="Table Grid"/>
    <w:basedOn w:val="prastojilentel"/>
    <w:uiPriority w:val="3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customStyle="1" w:styleId="Neapdorotaspaminjimas1">
    <w:name w:val="Neapdorotas paminėjimas1"/>
    <w:basedOn w:val="Numatytasispastraiposriftas"/>
    <w:uiPriority w:val="99"/>
    <w:semiHidden/>
    <w:unhideWhenUsed/>
    <w:rsid w:val="00FD6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1952200841">
          <w:marLeft w:val="0"/>
          <w:marRight w:val="0"/>
          <w:marTop w:val="0"/>
          <w:marBottom w:val="0"/>
          <w:divBdr>
            <w:top w:val="none" w:sz="0" w:space="0" w:color="auto"/>
            <w:left w:val="none" w:sz="0" w:space="0" w:color="auto"/>
            <w:bottom w:val="none" w:sz="0" w:space="0" w:color="auto"/>
            <w:right w:val="none" w:sz="0" w:space="0" w:color="auto"/>
          </w:divBdr>
        </w:div>
        <w:div w:id="2060010877">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6021EB38B4F9BB68425C8B52B2B7D"/>
        <w:category>
          <w:name w:val="Bendrosios nuostatos"/>
          <w:gallery w:val="placeholder"/>
        </w:category>
        <w:types>
          <w:type w:val="bbPlcHdr"/>
        </w:types>
        <w:behaviors>
          <w:behavior w:val="content"/>
        </w:behaviors>
        <w:guid w:val="{F6A32C86-40BB-4CBD-9C1E-3BC28BE00B0D}"/>
      </w:docPartPr>
      <w:docPartBody>
        <w:p w:rsidR="00420DB3" w:rsidRDefault="00420DB3" w:rsidP="00420DB3">
          <w:pPr>
            <w:pStyle w:val="C786021EB38B4F9BB68425C8B52B2B7D"/>
          </w:pPr>
          <w:r>
            <w:rPr>
              <w:rFonts w:cstheme="minorHAnsi"/>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DBC"/>
    <w:rsid w:val="000B1F0C"/>
    <w:rsid w:val="000D4FB3"/>
    <w:rsid w:val="00150F19"/>
    <w:rsid w:val="0017405E"/>
    <w:rsid w:val="001815CD"/>
    <w:rsid w:val="001A12F8"/>
    <w:rsid w:val="001A3C5B"/>
    <w:rsid w:val="00204DB8"/>
    <w:rsid w:val="0020614D"/>
    <w:rsid w:val="00223DCA"/>
    <w:rsid w:val="00311EC4"/>
    <w:rsid w:val="0035084A"/>
    <w:rsid w:val="00391BDF"/>
    <w:rsid w:val="003F7A23"/>
    <w:rsid w:val="00420DB3"/>
    <w:rsid w:val="00451973"/>
    <w:rsid w:val="004A6400"/>
    <w:rsid w:val="004E145E"/>
    <w:rsid w:val="005400D1"/>
    <w:rsid w:val="00582DC7"/>
    <w:rsid w:val="005E2763"/>
    <w:rsid w:val="00630404"/>
    <w:rsid w:val="00643F5B"/>
    <w:rsid w:val="006B64FB"/>
    <w:rsid w:val="007039B5"/>
    <w:rsid w:val="00787E9F"/>
    <w:rsid w:val="008132C3"/>
    <w:rsid w:val="008262E1"/>
    <w:rsid w:val="00853D35"/>
    <w:rsid w:val="0089203A"/>
    <w:rsid w:val="008C4AE9"/>
    <w:rsid w:val="00976ADA"/>
    <w:rsid w:val="00A23EFD"/>
    <w:rsid w:val="00A3243F"/>
    <w:rsid w:val="00B02DBC"/>
    <w:rsid w:val="00B41149"/>
    <w:rsid w:val="00B526DC"/>
    <w:rsid w:val="00BB4721"/>
    <w:rsid w:val="00BF5E91"/>
    <w:rsid w:val="00C96156"/>
    <w:rsid w:val="00CA392D"/>
    <w:rsid w:val="00D272A4"/>
    <w:rsid w:val="00D71E71"/>
    <w:rsid w:val="00D76E86"/>
    <w:rsid w:val="00D81231"/>
    <w:rsid w:val="00DA3423"/>
    <w:rsid w:val="00E06FE3"/>
    <w:rsid w:val="00E27413"/>
    <w:rsid w:val="00E46C00"/>
    <w:rsid w:val="00E76944"/>
    <w:rsid w:val="00E921D3"/>
    <w:rsid w:val="00F23470"/>
    <w:rsid w:val="00F41E23"/>
    <w:rsid w:val="00F86B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786021EB38B4F9BB68425C8B52B2B7D">
    <w:name w:val="C786021EB38B4F9BB68425C8B52B2B7D"/>
    <w:rsid w:val="00420D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A9505-ACBB-4091-9547-87F53D52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2131</Words>
  <Characters>1215</Characters>
  <Application>Microsoft Office Word</Application>
  <DocSecurity>0</DocSecurity>
  <Lines>10</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Jurgita Ramanauskienė | VMU</cp:lastModifiedBy>
  <cp:revision>83</cp:revision>
  <cp:lastPrinted>2017-10-16T20:04:00Z</cp:lastPrinted>
  <dcterms:created xsi:type="dcterms:W3CDTF">2022-10-06T22:59:00Z</dcterms:created>
  <dcterms:modified xsi:type="dcterms:W3CDTF">2025-09-15T08:38:00Z</dcterms:modified>
</cp:coreProperties>
</file>